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43DF" w14:textId="77777777" w:rsidR="008F2FF8" w:rsidRDefault="008F2FF8"/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8F2FF8" w14:paraId="799DDABD" w14:textId="77777777">
        <w:trPr>
          <w:cantSplit/>
          <w:trHeight w:val="250"/>
        </w:trPr>
        <w:tc>
          <w:tcPr>
            <w:tcW w:w="3810" w:type="dxa"/>
          </w:tcPr>
          <w:p w14:paraId="2F478214" w14:textId="77777777" w:rsidR="008F2FF8" w:rsidRDefault="008F2FF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 OF BUSINESS: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6555F85A" w14:textId="77777777" w:rsidR="008F2FF8" w:rsidRDefault="008F2FF8">
            <w:pPr>
              <w:pStyle w:val="Heading2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Other Liability - Professional Errors and Omissions Liability</w:t>
            </w:r>
          </w:p>
        </w:tc>
        <w:tc>
          <w:tcPr>
            <w:tcW w:w="5850" w:type="dxa"/>
          </w:tcPr>
          <w:p w14:paraId="2E2592A7" w14:textId="77777777" w:rsidR="008F2FF8" w:rsidRDefault="008F2FF8">
            <w:pPr>
              <w:pStyle w:val="Heading7"/>
            </w:pPr>
            <w:r>
              <w:t>LINE(S) OF INSURANCE</w:t>
            </w:r>
          </w:p>
        </w:tc>
        <w:tc>
          <w:tcPr>
            <w:tcW w:w="2790" w:type="dxa"/>
          </w:tcPr>
          <w:p w14:paraId="7277D11B" w14:textId="77777777" w:rsidR="008F2FF8" w:rsidRDefault="008F2FF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CODES</w:t>
            </w:r>
          </w:p>
        </w:tc>
      </w:tr>
      <w:tr w:rsidR="008F2FF8" w14:paraId="430F4227" w14:textId="77777777">
        <w:trPr>
          <w:cantSplit/>
          <w:trHeight w:val="250"/>
        </w:trPr>
        <w:tc>
          <w:tcPr>
            <w:tcW w:w="3810" w:type="dxa"/>
          </w:tcPr>
          <w:p w14:paraId="37DD6E16" w14:textId="77777777" w:rsidR="008F2FF8" w:rsidRDefault="008F2FF8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44D50B59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3C212881" w14:textId="77777777" w:rsidR="008F2FF8" w:rsidRDefault="008F2FF8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Claims Made</w:t>
            </w:r>
          </w:p>
        </w:tc>
        <w:tc>
          <w:tcPr>
            <w:tcW w:w="2790" w:type="dxa"/>
            <w:vAlign w:val="bottom"/>
          </w:tcPr>
          <w:p w14:paraId="5F1BA82A" w14:textId="77777777" w:rsidR="008F2FF8" w:rsidRDefault="008F2FF8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17.1019</w:t>
            </w:r>
          </w:p>
        </w:tc>
      </w:tr>
      <w:tr w:rsidR="008F2FF8" w14:paraId="0FC481DD" w14:textId="77777777">
        <w:trPr>
          <w:cantSplit/>
          <w:trHeight w:val="250"/>
        </w:trPr>
        <w:tc>
          <w:tcPr>
            <w:tcW w:w="3810" w:type="dxa"/>
          </w:tcPr>
          <w:p w14:paraId="3B69A56A" w14:textId="77777777" w:rsidR="008F2FF8" w:rsidRDefault="008F2FF8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5EFBA5C7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7713AE10" w14:textId="77777777" w:rsidR="008F2FF8" w:rsidRDefault="008F2FF8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Occurrence</w:t>
            </w:r>
          </w:p>
        </w:tc>
        <w:tc>
          <w:tcPr>
            <w:tcW w:w="2790" w:type="dxa"/>
            <w:vAlign w:val="bottom"/>
          </w:tcPr>
          <w:p w14:paraId="490995CC" w14:textId="77777777" w:rsidR="008F2FF8" w:rsidRDefault="008F2FF8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17.2019</w:t>
            </w:r>
          </w:p>
        </w:tc>
      </w:tr>
      <w:tr w:rsidR="008F2FF8" w14:paraId="7525D847" w14:textId="77777777">
        <w:trPr>
          <w:cantSplit/>
          <w:trHeight w:hRule="exact" w:val="245"/>
        </w:trPr>
        <w:tc>
          <w:tcPr>
            <w:tcW w:w="3810" w:type="dxa"/>
          </w:tcPr>
          <w:p w14:paraId="00B6AB18" w14:textId="77777777" w:rsidR="008F2FF8" w:rsidRDefault="008F2FF8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Code:</w:t>
            </w:r>
          </w:p>
          <w:p w14:paraId="7ACE66D8" w14:textId="77777777" w:rsidR="008F2FF8" w:rsidRDefault="008F2FF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5B4C7656" w14:textId="77777777" w:rsidR="008F2FF8" w:rsidRDefault="008F2FF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17.0019</w:t>
            </w:r>
          </w:p>
        </w:tc>
        <w:tc>
          <w:tcPr>
            <w:tcW w:w="5850" w:type="dxa"/>
            <w:vAlign w:val="bottom"/>
          </w:tcPr>
          <w:p w14:paraId="1F64AF04" w14:textId="77777777" w:rsidR="008F2FF8" w:rsidRDefault="008F2FF8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Combination Filings</w:t>
            </w:r>
          </w:p>
        </w:tc>
        <w:tc>
          <w:tcPr>
            <w:tcW w:w="2790" w:type="dxa"/>
            <w:vAlign w:val="bottom"/>
          </w:tcPr>
          <w:p w14:paraId="749AE3E6" w14:textId="77777777" w:rsidR="008F2FF8" w:rsidRDefault="008F2FF8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17.0019</w:t>
            </w:r>
          </w:p>
        </w:tc>
      </w:tr>
      <w:tr w:rsidR="008F2FF8" w14:paraId="68C3363E" w14:textId="77777777">
        <w:trPr>
          <w:cantSplit/>
          <w:trHeight w:val="250"/>
        </w:trPr>
        <w:tc>
          <w:tcPr>
            <w:tcW w:w="3810" w:type="dxa"/>
          </w:tcPr>
          <w:p w14:paraId="47E70105" w14:textId="77777777" w:rsidR="008F2FF8" w:rsidRDefault="008F2FF8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041F05F2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3533C252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1DB2A07A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2FF8" w14:paraId="2813A2B6" w14:textId="77777777">
        <w:trPr>
          <w:cantSplit/>
          <w:trHeight w:val="250"/>
        </w:trPr>
        <w:tc>
          <w:tcPr>
            <w:tcW w:w="3810" w:type="dxa"/>
          </w:tcPr>
          <w:p w14:paraId="2404E522" w14:textId="77777777" w:rsidR="008F2FF8" w:rsidRDefault="008F2FF8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6AD6FF73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5512BE29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4B160D93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2FF8" w14:paraId="5F233E03" w14:textId="77777777">
        <w:trPr>
          <w:trHeight w:val="250"/>
        </w:trPr>
        <w:tc>
          <w:tcPr>
            <w:tcW w:w="6060" w:type="dxa"/>
            <w:gridSpan w:val="2"/>
            <w:shd w:val="solid" w:color="FFFFFF" w:fill="auto"/>
          </w:tcPr>
          <w:p w14:paraId="1455DF96" w14:textId="77777777" w:rsidR="008F2FF8" w:rsidRDefault="008F2FF8">
            <w:pPr>
              <w:rPr>
                <w:b w:val="0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IF CHECKLIST IS NOT APPLICABLE, PLEASE EXPLAIN</w:t>
            </w:r>
            <w:r>
              <w:rPr>
                <w:b w:val="0"/>
                <w:snapToGrid w:val="0"/>
                <w:color w:val="000000"/>
              </w:rPr>
              <w:t>:</w:t>
            </w:r>
          </w:p>
        </w:tc>
        <w:tc>
          <w:tcPr>
            <w:tcW w:w="5850" w:type="dxa"/>
            <w:shd w:val="solid" w:color="FFFFFF" w:fill="auto"/>
          </w:tcPr>
          <w:p w14:paraId="3D6F2B33" w14:textId="77777777" w:rsidR="008F2FF8" w:rsidRDefault="008F2FF8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6CD915B9" w14:textId="77777777" w:rsidR="008F2FF8" w:rsidRDefault="008F2FF8">
            <w:pPr>
              <w:jc w:val="center"/>
              <w:rPr>
                <w:b w:val="0"/>
                <w:snapToGrid w:val="0"/>
                <w:color w:val="000000"/>
                <w:u w:val="single"/>
              </w:rPr>
            </w:pPr>
          </w:p>
        </w:tc>
      </w:tr>
      <w:tr w:rsidR="008F2FF8" w14:paraId="0F128493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660ED0D4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616E49C1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F104ACD" w14:textId="77777777" w:rsidR="008F2FF8" w:rsidRDefault="008F2FF8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8F2FF8" w14:paraId="2B880315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5474B6AB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1C90B1F6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7607FD29" w14:textId="77777777" w:rsidR="008F2FF8" w:rsidRDefault="008F2FF8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8F2FF8" w14:paraId="415834DE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1BEB19C4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25484594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60A1FC48" w14:textId="77777777" w:rsidR="008F2FF8" w:rsidRDefault="008F2FF8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8F2FF8" w14:paraId="3C1578C8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6FF0F2E6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50" w:type="dxa"/>
            <w:shd w:val="solid" w:color="FFFFFF" w:fill="auto"/>
          </w:tcPr>
          <w:p w14:paraId="09A361FC" w14:textId="77777777" w:rsidR="008F2FF8" w:rsidRDefault="008F2F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shd w:val="solid" w:color="FFFFFF" w:fill="auto"/>
          </w:tcPr>
          <w:p w14:paraId="5BF2C0E9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ADF859C" w14:textId="77777777" w:rsidR="008F2FF8" w:rsidRDefault="008F2FF8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</w:tbl>
    <w:p w14:paraId="1EC75298" w14:textId="77777777" w:rsidR="008F2FF8" w:rsidRDefault="008F2FF8">
      <w:pPr>
        <w:rPr>
          <w:sz w:val="2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8F2FF8" w14:paraId="5CF32D60" w14:textId="77777777">
        <w:trPr>
          <w:cantSplit/>
          <w:trHeight w:val="924"/>
          <w:tblHeader/>
        </w:trPr>
        <w:tc>
          <w:tcPr>
            <w:tcW w:w="38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5FB86510" w14:textId="77777777" w:rsidR="008F2FF8" w:rsidRDefault="008F2FF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REVIEW REQUIREMENTS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4009FA78" w14:textId="77777777" w:rsidR="008F2FF8" w:rsidRDefault="008F2FF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REFERENCE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59DA9766" w14:textId="77777777" w:rsidR="008F2FF8" w:rsidRDefault="008F2FF8">
            <w:pPr>
              <w:pStyle w:val="Heading3"/>
            </w:pPr>
            <w:r>
              <w:t>DESCRIPTION OF REVIEW</w:t>
            </w:r>
          </w:p>
          <w:p w14:paraId="31EEFAAC" w14:textId="77777777" w:rsidR="008F2FF8" w:rsidRDefault="008F2FF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STANDARDS REQUIREMENTS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808080" w:fill="auto"/>
          </w:tcPr>
          <w:p w14:paraId="3813716D" w14:textId="77777777" w:rsidR="008F2FF8" w:rsidRDefault="008F2FF8">
            <w:pPr>
              <w:ind w:right="561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LOCATION OF STANDARD IN FILING</w:t>
            </w:r>
          </w:p>
        </w:tc>
      </w:tr>
      <w:tr w:rsidR="008F2FF8" w14:paraId="6394103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7820A05A" w14:textId="77777777" w:rsidR="008F2FF8" w:rsidRDefault="008F2FF8">
            <w:pPr>
              <w:pStyle w:val="Heading5"/>
            </w:pPr>
            <w:r>
              <w:t>GENERAL REQUIREMENTS</w:t>
            </w:r>
          </w:p>
          <w:p w14:paraId="16B48CCA" w14:textId="77777777" w:rsidR="008F2FF8" w:rsidRDefault="008F2F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ALL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2789F109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1F09CF7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6C2A080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2FF8" w14:paraId="4CACC96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ECCEC" w14:textId="77777777" w:rsidR="008F2FF8" w:rsidRDefault="008F2F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84363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1C02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55A10" w14:textId="77777777" w:rsidR="008F2FF8" w:rsidRDefault="008F2FF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2FF8" w14:paraId="22F0D7B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7CACA" w14:textId="77777777" w:rsidR="008F2FF8" w:rsidRDefault="008F2FF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COPIES, RETURN ENVELOPES ETC.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B74B5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2EFB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C03F7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8F2FF8" w14:paraId="157AF93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0A881" w14:textId="77777777" w:rsidR="008F2FF8" w:rsidRDefault="008F2FF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D1D9A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7463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D2D5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8F2FF8" w14:paraId="0A15555C" w14:textId="77777777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68F0A" w14:textId="77777777" w:rsidR="008F2FF8" w:rsidRDefault="008F2FF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COVER LETTER AND EXPLANATORY MEMORANDUM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5B9A3BFC" w14:textId="77777777" w:rsidR="008F2FF8" w:rsidRDefault="008F2FF8">
            <w:pPr>
              <w:ind w:left="-110"/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2C15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3ECEE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8F2FF8" w14:paraId="64662CA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8574D" w14:textId="77777777" w:rsidR="008F2FF8" w:rsidRDefault="008F2FF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A1D9B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AE3B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EEF11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8F2FF8" w14:paraId="7CAC8E2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BD577" w14:textId="77777777" w:rsidR="008F2FF8" w:rsidRDefault="008F2FF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FILING SUBMISSION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9050E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C739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EA714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8F2FF8" w14:paraId="1256BB5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D6003B" w14:textId="77777777" w:rsidR="008F2FF8" w:rsidRDefault="008F2FF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3825E" w14:textId="77777777" w:rsidR="008F2FF8" w:rsidRPr="00E4497E" w:rsidRDefault="008F2FF8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2D0F" w14:textId="77777777" w:rsidR="008F2FF8" w:rsidRPr="00E4497E" w:rsidRDefault="008F2FF8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69248" w14:textId="77777777" w:rsidR="008F2FF8" w:rsidRDefault="008F2FF8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58CED36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D8A4A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EFFECTIVE DATE WORDING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8C002" w14:textId="77777777" w:rsidR="00DB61A3" w:rsidRDefault="00D22146" w:rsidP="005448C3">
            <w:pPr>
              <w:rPr>
                <w:rFonts w:cs="Arial"/>
                <w:b w:val="0"/>
                <w:snapToGrid w:val="0"/>
                <w:sz w:val="20"/>
              </w:rPr>
            </w:pPr>
            <w:hyperlink r:id="rId6" w:history="1">
              <w:r w:rsidR="005448C3" w:rsidRPr="00117C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</w:t>
              </w:r>
            </w:hyperlink>
            <w:r w:rsidR="005448C3" w:rsidRPr="00354AA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338F0DA1" w14:textId="7669651B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" w:history="1">
              <w:r w:rsidR="005448C3" w:rsidRPr="002D0E4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9DAD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snapToGrid w:val="0"/>
                <w:color w:val="000000"/>
                <w:sz w:val="20"/>
              </w:rPr>
              <w:t>F</w:t>
            </w:r>
            <w:r w:rsidRPr="000D7A32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ilings shall be effective on </w:t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  <w:t>effective date</w:t>
            </w:r>
            <w:r w:rsidRPr="000D7A32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 unless disapproved within 30 days.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FB490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0375988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1D1A5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460A3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21CF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9DECF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5D836AF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900AE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FREE CONTRACT PROHIBITED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BEF4C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1984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7ADCE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4935BFA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A4E62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DCD3C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4325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7E62A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2AB3076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078207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LIMITATIONS/RESTRICTIONS ON TRANSACTING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1E22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E528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7EB1A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4C34E41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130EFA3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08A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54D2F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ECFC0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62A5CE4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4205E58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LINE OF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6A9" w14:textId="77777777" w:rsidR="00DB61A3" w:rsidRDefault="00D22146" w:rsidP="00E4497E">
            <w:pPr>
              <w:rPr>
                <w:rFonts w:cs="Arial"/>
                <w:b w:val="0"/>
                <w:snapToGrid w:val="0"/>
                <w:sz w:val="20"/>
              </w:rPr>
            </w:pPr>
            <w:hyperlink r:id="rId8" w:history="1">
              <w:r w:rsidR="005448C3" w:rsidRPr="003210A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40-901</w:t>
              </w:r>
            </w:hyperlink>
            <w:r w:rsidR="005448C3" w:rsidRPr="009B2AE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08D00AB9" w14:textId="524C96BA" w:rsidR="000A1884" w:rsidRPr="00E4497E" w:rsidRDefault="00D22146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9" w:history="1">
              <w:r w:rsidR="005448C3" w:rsidRPr="00CB5618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40-1102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809E3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Insurer must have at least general liability authority, and in most cases have malpractice liability authority to write professional liability coverage.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02985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3C49DE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DE7301F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CD2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B1C0E4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1EDBA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4B4C819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8F9E237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 FILE OR FILING EXEMPTIONS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A0F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3B184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DD40B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397B52E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1143E4B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52E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B98B2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DCD58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0935116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4B294383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NAIC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445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95013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1CDE7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783343D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3EA5BC3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786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C17CD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9B7F6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4BD21749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1BD6E88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SIDE BY SIDE COMPARISON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DDE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61E29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FBC93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0942CBF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5D43B16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697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2C266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8B134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58A15A47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7A5C9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THIRD PARTY FILERS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6EBFEECD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260F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5E365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3B7DB69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145A9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A4580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928EC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3D561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3E7A207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29C37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TRANSACTING OTHER BUSINESS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FD043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A54B7D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E009C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02CCAAA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B3244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442C7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B1AB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6E42F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07C785DD" w14:textId="77777777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BC9341" w14:textId="77777777" w:rsidR="000A1884" w:rsidRDefault="000A1884" w:rsidP="000A1884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FORMS</w:t>
            </w:r>
            <w:r>
              <w:rPr>
                <w:rFonts w:cs="Arial"/>
                <w:snapToGrid w:val="0"/>
                <w:color w:val="000000"/>
                <w:sz w:val="20"/>
              </w:rPr>
              <w:sym w:font="Symbol" w:char="F0BE"/>
            </w:r>
            <w:r>
              <w:rPr>
                <w:rFonts w:cs="Arial"/>
                <w:snapToGrid w:val="0"/>
                <w:color w:val="000000"/>
                <w:sz w:val="20"/>
              </w:rPr>
              <w:t>POLICY</w:t>
            </w:r>
          </w:p>
          <w:p w14:paraId="5D69E760" w14:textId="77777777" w:rsidR="000A1884" w:rsidRDefault="000A1884" w:rsidP="000A1884">
            <w:pPr>
              <w:jc w:val="center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PROVISIONS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42DE38A4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2FD274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A9950A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02EEECC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C6731FA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EA42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BC6C8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5DA93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227B36D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2FF658B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CA5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E6ACB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3DA51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113CC02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BF36850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A438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9EC8F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4F94C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23DD718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4BFC8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AGGREGATE 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4228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E4F3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8381D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4D6E072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8017D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BE8D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EC28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7A411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4DA8C61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446A5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AMBIGUOUS &amp; MISLEADING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F09F" w14:textId="00B21E69" w:rsidR="000A1884" w:rsidRPr="00E4497E" w:rsidRDefault="00D22146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0" w:history="1">
              <w:r w:rsidR="000A1884" w:rsidRPr="0073737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40-2404(1</w:t>
              </w:r>
              <w:r w:rsidR="00965FF7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)(</w:t>
              </w:r>
              <w:r w:rsidR="000A1884" w:rsidRPr="0073737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a)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E4F2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 xml:space="preserve">This statute provision prohibits policy provisions that misrepresent the benefits, advantages, </w:t>
            </w:r>
            <w:r w:rsidR="005448C3" w:rsidRPr="00E4497E">
              <w:rPr>
                <w:rFonts w:cs="Arial"/>
                <w:b w:val="0"/>
                <w:bCs/>
                <w:snapToGrid w:val="0"/>
                <w:sz w:val="20"/>
              </w:rPr>
              <w:t>conditions,</w:t>
            </w: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 xml:space="preserve">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0E1F1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6542138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C3937A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A197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D169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A5B6C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14C6414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F30A77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APPLICATIONS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3F76" w14:textId="77777777" w:rsidR="00F215F7" w:rsidRPr="005448C3" w:rsidRDefault="00D22146" w:rsidP="00E4497E">
            <w:pPr>
              <w:rPr>
                <w:rFonts w:cs="Arial"/>
                <w:sz w:val="20"/>
              </w:rPr>
            </w:pPr>
            <w:hyperlink r:id="rId11" w:history="1">
              <w:r w:rsidR="000A1884" w:rsidRPr="00D528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40-3-23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6F9A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 xml:space="preserve">Insurers </w:t>
            </w:r>
            <w:r w:rsidR="00F215F7" w:rsidRPr="00E4497E">
              <w:rPr>
                <w:rFonts w:cs="Arial"/>
                <w:b w:val="0"/>
                <w:bCs/>
                <w:snapToGrid w:val="0"/>
                <w:sz w:val="20"/>
              </w:rPr>
              <w:t>must</w:t>
            </w: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 xml:space="preserve"> file applications only if they bind coverage.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649B4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2AA4FE4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408AF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CFA8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2EB5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0A4F5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5C65182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AE6BF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ECC7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5B66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90802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084C614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5C91CC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FBBA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E664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394F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15AE681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C582C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9476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2BBE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DC655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7DDC1D1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C49EB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971C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E5BD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351F5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4547C95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4C337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ASSESSIBLE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CFF3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753E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5BD32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0D30433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3951F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BEE6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421D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93418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3FCFAD8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8FDEFE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BANKRUPTCY 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5E5D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D015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753F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43C8D4E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41045D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121F9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4484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E6DD9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DDA4AA6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C8F2B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BLANK ENDORSEMENTS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13CF7" w14:textId="77777777" w:rsidR="005448C3" w:rsidRDefault="00D22146" w:rsidP="005448C3">
            <w:pPr>
              <w:rPr>
                <w:rStyle w:val="Hyperlink"/>
                <w:rFonts w:cs="Arial"/>
                <w:b w:val="0"/>
                <w:snapToGrid w:val="0"/>
                <w:sz w:val="20"/>
              </w:rPr>
            </w:pPr>
            <w:hyperlink r:id="rId12" w:history="1">
              <w:r w:rsidR="005448C3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Bulletin 1998-13</w:t>
              </w:r>
            </w:hyperlink>
          </w:p>
          <w:p w14:paraId="40413083" w14:textId="77777777" w:rsidR="00965FF7" w:rsidRPr="00965FF7" w:rsidRDefault="00965FF7" w:rsidP="005448C3">
            <w:pPr>
              <w:rPr>
                <w:rStyle w:val="Hyperlink"/>
                <w:b w:val="0"/>
                <w:bCs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K.S.A. 40-216</w:t>
            </w:r>
          </w:p>
          <w:p w14:paraId="446A7002" w14:textId="77777777" w:rsidR="00965FF7" w:rsidRPr="00965FF7" w:rsidRDefault="00965FF7" w:rsidP="005448C3">
            <w:pPr>
              <w:rPr>
                <w:rStyle w:val="Hyperlink"/>
                <w:b w:val="0"/>
                <w:bCs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K.A.R. 40-1-32</w:t>
            </w:r>
          </w:p>
          <w:p w14:paraId="7AE81182" w14:textId="77777777" w:rsidR="00965FF7" w:rsidRPr="00965FF7" w:rsidRDefault="00965FF7" w:rsidP="005448C3">
            <w:pPr>
              <w:rPr>
                <w:rStyle w:val="Hyperlink"/>
                <w:b w:val="0"/>
                <w:bCs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K.A.R. 40-1-39</w:t>
            </w:r>
          </w:p>
          <w:p w14:paraId="332D11A7" w14:textId="7C04F169" w:rsidR="00965FF7" w:rsidRPr="00E4497E" w:rsidRDefault="00965FF7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K.A.R. 40-3-32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13E0" w14:textId="1B9F25FF" w:rsidR="005448C3" w:rsidRPr="00E4497E" w:rsidRDefault="00965FF7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“Blank,” “Change” or “Manuscript” endorsement when used on an individual risk basis to broaden or restrict coverage must continue to be submitted for approval pursuant to K.S.A. 40-216 or K.A.R. 40-3-32(d) unless exempted by K.A.R. 40-3-32(b) and (c).  Insurers are still required to comply with the filing requirements of K.A.R. 40-1-32 and K.A.R. 40-1-39.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65AE8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0A1884" w14:paraId="658421BC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EB060" w14:textId="77777777" w:rsidR="000A1884" w:rsidRDefault="000A1884" w:rsidP="000A1884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712645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0546" w14:textId="77777777" w:rsidR="000A1884" w:rsidRPr="00E4497E" w:rsidRDefault="000A1884" w:rsidP="00E4497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530F6" w14:textId="77777777" w:rsidR="000A1884" w:rsidRDefault="000A1884" w:rsidP="000A1884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5B5EF8D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F175F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CANCELLATION &amp;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99360BC" w14:textId="77777777" w:rsidR="00DB61A3" w:rsidRDefault="00D22146" w:rsidP="005448C3">
            <w:pPr>
              <w:rPr>
                <w:color w:val="000000"/>
              </w:rPr>
            </w:pPr>
            <w:hyperlink r:id="rId13" w:history="1">
              <w:r w:rsidR="005448C3" w:rsidRPr="005430B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40-2,120</w:t>
              </w:r>
            </w:hyperlink>
          </w:p>
          <w:p w14:paraId="4F5D7D8A" w14:textId="77777777" w:rsidR="00DB61A3" w:rsidRDefault="00D22146" w:rsidP="005448C3">
            <w:hyperlink r:id="rId14" w:history="1">
              <w:r w:rsidR="005448C3" w:rsidRPr="004101C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40-2,121</w:t>
              </w:r>
            </w:hyperlink>
          </w:p>
          <w:p w14:paraId="73004477" w14:textId="478B8AED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5" w:history="1">
              <w:r w:rsidR="005448C3" w:rsidRPr="0024596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88D5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K.S.A. 40-2,120 establishes the grounds for a mid-term cancellation of the policy. K.S.A. 40-2,121 establishes the grounds to non-renew a policy and the notification requirements to the policyholder. K.A.R. 40-3-15 provides a 30-day notice must be given to the policyholder in the event of a mid-term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13A1B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315D504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6AE8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Calculation of Unearned/Return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77B2A77" w14:textId="77777777" w:rsidR="005448C3" w:rsidRPr="00A83BB9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6" w:history="1">
              <w:r w:rsidR="005448C3" w:rsidRPr="00C617B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C516" w14:textId="6A04C6FF" w:rsidR="005448C3" w:rsidRPr="00A83BB9" w:rsidRDefault="005448C3" w:rsidP="005448C3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 xml:space="preserve">Refund for cancellation </w:t>
            </w:r>
            <w:r w:rsidR="00965FF7">
              <w:rPr>
                <w:b w:val="0"/>
                <w:bCs/>
                <w:snapToGrid w:val="0"/>
                <w:color w:val="000000"/>
                <w:sz w:val="20"/>
              </w:rPr>
              <w:t>may</w:t>
            </w: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 xml:space="preserve"> accompany the notice or </w:t>
            </w:r>
            <w:r w:rsidR="00965FF7">
              <w:rPr>
                <w:b w:val="0"/>
                <w:bCs/>
                <w:snapToGrid w:val="0"/>
                <w:color w:val="000000"/>
                <w:sz w:val="20"/>
              </w:rPr>
              <w:t>be returned within 10 days from the date of the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DBD20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6BD542E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CF9CC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Conditional 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F67F0AF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40CA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76FB5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36E80E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56592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Retained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05C68C67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F05C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5C1F4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487FC068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356BC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383A34CD" w14:textId="77777777" w:rsidR="00DB61A3" w:rsidRDefault="00D22146" w:rsidP="005448C3">
            <w:pPr>
              <w:rPr>
                <w:rFonts w:cs="Arial"/>
                <w:b w:val="0"/>
                <w:snapToGrid w:val="0"/>
                <w:sz w:val="20"/>
              </w:rPr>
            </w:pPr>
            <w:hyperlink r:id="rId17" w:history="1">
              <w:r w:rsidR="005448C3" w:rsidRPr="006C6BFC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  <w:r w:rsidR="005448C3" w:rsidRPr="009B2AE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25335539" w14:textId="08F4F3D0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8" w:history="1">
              <w:r w:rsidR="005448C3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26FA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Written explanation and notice and establish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9124C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FBD7D43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5249B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Non-renewal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38FF81BE" w14:textId="77777777" w:rsidR="00DB61A3" w:rsidRDefault="00D22146" w:rsidP="005448C3">
            <w:pPr>
              <w:rPr>
                <w:rFonts w:cs="Arial"/>
                <w:b w:val="0"/>
                <w:sz w:val="20"/>
              </w:rPr>
            </w:pPr>
            <w:hyperlink r:id="rId19" w:history="1">
              <w:r w:rsidR="005448C3" w:rsidRPr="004101C8">
                <w:rPr>
                  <w:rStyle w:val="Hyperlink"/>
                  <w:rFonts w:cs="Arial"/>
                  <w:b w:val="0"/>
                  <w:sz w:val="20"/>
                </w:rPr>
                <w:t>K.S.A. 40-2,121</w:t>
              </w:r>
            </w:hyperlink>
            <w:r w:rsidR="005448C3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285A2B72" w14:textId="5937492F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0" w:history="1">
              <w:r w:rsidR="005448C3" w:rsidRPr="006C6BFC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85CA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Written explanation and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653E6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2317E3A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B63F6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B68824" w14:textId="77777777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1" w:history="1">
              <w:r w:rsidR="005448C3" w:rsidRPr="005430B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BAA0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snapToGrid w:val="0"/>
                <w:sz w:val="20"/>
              </w:rPr>
              <w:t>This statute establishes the grounds for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15507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56000A7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47B84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92BDA6" w14:textId="77777777" w:rsidR="00DB61A3" w:rsidRDefault="00D22146" w:rsidP="005448C3">
            <w:pPr>
              <w:rPr>
                <w:rFonts w:cs="Arial"/>
                <w:b w:val="0"/>
                <w:sz w:val="20"/>
              </w:rPr>
            </w:pPr>
            <w:hyperlink r:id="rId22" w:history="1">
              <w:r w:rsidR="005448C3" w:rsidRPr="004101C8">
                <w:rPr>
                  <w:rStyle w:val="Hyperlink"/>
                  <w:rFonts w:cs="Arial"/>
                  <w:b w:val="0"/>
                  <w:sz w:val="20"/>
                </w:rPr>
                <w:t>K.S.A. 40-2,121</w:t>
              </w:r>
            </w:hyperlink>
            <w:r w:rsidR="005448C3" w:rsidRPr="00E4497E">
              <w:rPr>
                <w:rFonts w:cs="Arial"/>
                <w:b w:val="0"/>
                <w:sz w:val="20"/>
              </w:rPr>
              <w:t xml:space="preserve"> </w:t>
            </w:r>
          </w:p>
          <w:p w14:paraId="0383639A" w14:textId="3A9E00D5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3" w:history="1">
              <w:r w:rsidR="005448C3" w:rsidRPr="006C6BFC">
                <w:rPr>
                  <w:rStyle w:val="Hyperlink"/>
                  <w:rFonts w:cs="Arial"/>
                  <w:b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CCF5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snapToGrid w:val="0"/>
                <w:sz w:val="20"/>
              </w:rPr>
              <w:t>These statutes establish the grounds for non-renewal and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3ADD1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E742B5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E1B0B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Required Policy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806E74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42D7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2FEC2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3E1607E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FCB20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1063B6" w14:textId="77777777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4" w:history="1">
              <w:r w:rsidR="005448C3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3C33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Request of the return of unearned premium by the insured shall not be required.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82667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27DC617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9CB28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Suspension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A33BE1C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0652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C62F0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5A4BA7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2CDC5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6ECCE5E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B0C9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BD12F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244D8F4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921829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CERTIFICATIONS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EB5A7E6" w14:textId="4A827414" w:rsidR="005448C3" w:rsidRPr="00E4497E" w:rsidRDefault="00D22146" w:rsidP="005448C3">
            <w:pPr>
              <w:rPr>
                <w:rFonts w:cs="Arial"/>
                <w:sz w:val="20"/>
              </w:rPr>
            </w:pPr>
            <w:hyperlink r:id="rId25" w:history="1">
              <w:r w:rsidR="005448C3" w:rsidRPr="00D528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Bulletin 2010-2</w:t>
              </w:r>
            </w:hyperlink>
            <w:r w:rsidR="005448C3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59F6F593" w14:textId="77777777" w:rsidR="005448C3" w:rsidRPr="006E4875" w:rsidRDefault="00D22146" w:rsidP="005448C3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26" w:history="1">
              <w:r w:rsidR="005448C3" w:rsidRPr="006E4875">
                <w:rPr>
                  <w:rStyle w:val="Hyperlink"/>
                  <w:rFonts w:cs="Arial"/>
                  <w:b w:val="0"/>
                  <w:sz w:val="20"/>
                </w:rPr>
                <w:t>K.S.A. 40-955b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EC21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snapToGrid w:val="0"/>
                <w:sz w:val="20"/>
              </w:rPr>
              <w:t>Insurance agents may not issue certificates of insurance that are not filed and approved by the Kansas Insurance Department or which violate K.S.A. 40-955b.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AA51F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49388E2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E3151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36D5CD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1076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5436E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1AAF960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B25B0B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CLAIMS MADE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5B658C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A0AC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7C724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34978E6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C7917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5E57AD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460A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BE54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1D93403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3F0938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CONSUMER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51703A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3478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89970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2E85D22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378B7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7FD60A" w14:textId="77777777" w:rsidR="00965FF7" w:rsidRPr="00965FF7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7" w:history="1">
              <w:r w:rsidR="005448C3" w:rsidRPr="00965FF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  <w:r w:rsidR="005448C3" w:rsidRPr="00965FF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1768FAC6" w14:textId="77777777" w:rsidR="005448C3" w:rsidRPr="00965FF7" w:rsidRDefault="00D22146" w:rsidP="005448C3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28" w:history="1">
              <w:r w:rsidR="005448C3" w:rsidRPr="00965FF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  <w:p w14:paraId="5051B408" w14:textId="77777777" w:rsidR="00965FF7" w:rsidRPr="00965FF7" w:rsidRDefault="00965FF7" w:rsidP="005448C3">
            <w:pPr>
              <w:rPr>
                <w:rStyle w:val="Hyperlink"/>
                <w:b w:val="0"/>
                <w:bCs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K.S.A. 40-5104</w:t>
            </w:r>
          </w:p>
          <w:p w14:paraId="470ACC30" w14:textId="1705A6B5" w:rsidR="00965FF7" w:rsidRPr="00E4497E" w:rsidRDefault="00965FF7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K.S.A. 40-5115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20C3" w14:textId="54B51495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These statutes </w:t>
            </w:r>
            <w:r w:rsidR="00965FF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pertain to the use of credit scoring.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D8BB7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8268B1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B3658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Privacy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C0BF90" w14:textId="77777777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9" w:history="1">
              <w:r w:rsidR="005448C3" w:rsidRPr="00324393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40-1-46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B8DF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324393">
              <w:rPr>
                <w:rFonts w:cs="Arial"/>
                <w:b w:val="0"/>
                <w:snapToGrid w:val="0"/>
                <w:color w:val="000000"/>
                <w:sz w:val="20"/>
              </w:rPr>
              <w:t>This regulation requires all licensees as defined in the regulation to provide privacy notices to its consumers.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E40BD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677613A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B20767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VSI Warning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D300EA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ECA5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15566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F029E5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BDEB5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Notification Form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FB89B8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01A8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F4B24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0026560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21A0C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2E041D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D0DC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9595F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6EF1F8C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DF239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CONTENT OF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70265B3" w14:textId="77777777" w:rsidR="005448C3" w:rsidRPr="00E4497E" w:rsidRDefault="00D22146" w:rsidP="005448C3">
            <w:pPr>
              <w:rPr>
                <w:rFonts w:cs="Arial"/>
                <w:b w:val="0"/>
                <w:snapToGrid w:val="0"/>
                <w:sz w:val="20"/>
              </w:rPr>
            </w:pPr>
            <w:hyperlink r:id="rId30" w:history="1">
              <w:r w:rsidR="005448C3" w:rsidRPr="002D0E4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</w:p>
          <w:p w14:paraId="620468F4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5E3B4C2E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23E65E00" w14:textId="77777777" w:rsidR="005448C3" w:rsidRPr="00E4497E" w:rsidRDefault="00D22146" w:rsidP="005448C3">
            <w:pPr>
              <w:rPr>
                <w:rFonts w:cs="Arial"/>
                <w:b w:val="0"/>
                <w:snapToGrid w:val="0"/>
                <w:sz w:val="20"/>
              </w:rPr>
            </w:pPr>
            <w:hyperlink r:id="rId31" w:history="1">
              <w:r w:rsidR="005448C3" w:rsidRPr="00D528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40-3-32</w:t>
              </w:r>
            </w:hyperlink>
          </w:p>
          <w:p w14:paraId="57B0DEF2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3765C58D" w14:textId="77777777" w:rsidR="005448C3" w:rsidRPr="00E4497E" w:rsidRDefault="00D22146" w:rsidP="005448C3">
            <w:pPr>
              <w:rPr>
                <w:rFonts w:cs="Arial"/>
                <w:b w:val="0"/>
                <w:snapToGrid w:val="0"/>
                <w:sz w:val="20"/>
              </w:rPr>
            </w:pPr>
            <w:hyperlink r:id="rId32" w:history="1">
              <w:r w:rsidR="005448C3" w:rsidRPr="00D528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40-1-15</w:t>
              </w:r>
            </w:hyperlink>
          </w:p>
          <w:p w14:paraId="565891AE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1ED9A9CA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1F535B3D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5BDFF71E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3A183070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4D06F9CD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1FAA0165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580443F3" w14:textId="77777777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3" w:history="1">
              <w:r w:rsidR="005448C3" w:rsidRPr="00D528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D53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  <w:r w:rsidRPr="00E4497E">
              <w:rPr>
                <w:rFonts w:cs="Arial"/>
                <w:b w:val="0"/>
                <w:snapToGrid w:val="0"/>
                <w:sz w:val="20"/>
              </w:rPr>
              <w:t>Requires that all contracts of insurance or indemnity be filed with the Commissioner of Insurance</w:t>
            </w:r>
            <w:r>
              <w:rPr>
                <w:rFonts w:cs="Arial"/>
                <w:b w:val="0"/>
                <w:snapToGrid w:val="0"/>
                <w:sz w:val="20"/>
              </w:rPr>
              <w:t>.</w:t>
            </w:r>
          </w:p>
          <w:p w14:paraId="0C992026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697300DC" w14:textId="77777777" w:rsidR="00B82433" w:rsidRPr="009B2AEB" w:rsidRDefault="00B82433" w:rsidP="00B82433">
            <w:pPr>
              <w:rPr>
                <w:rFonts w:cs="Arial"/>
                <w:b w:val="0"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Exceptions to the above</w:t>
            </w:r>
          </w:p>
          <w:p w14:paraId="7BF4D474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7A8772DA" w14:textId="288BFE34" w:rsidR="005448C3" w:rsidRPr="00A83BB9" w:rsidRDefault="005448C3" w:rsidP="005448C3">
            <w:pPr>
              <w:rPr>
                <w:rFonts w:cs="Arial"/>
                <w:bCs/>
                <w:i/>
                <w:iCs/>
                <w:snapToGrid w:val="0"/>
                <w:color w:val="7030A0"/>
                <w:sz w:val="20"/>
              </w:rPr>
            </w:pPr>
            <w:r w:rsidRPr="00E4497E">
              <w:rPr>
                <w:rFonts w:cs="Arial"/>
                <w:b w:val="0"/>
                <w:snapToGrid w:val="0"/>
                <w:sz w:val="20"/>
              </w:rPr>
              <w:t xml:space="preserve">This regulation provides that a policy form shall not contain the </w:t>
            </w:r>
            <w:r w:rsidRPr="00A83BB9">
              <w:rPr>
                <w:rFonts w:cs="Arial"/>
                <w:b w:val="0"/>
                <w:snapToGrid w:val="0"/>
                <w:sz w:val="20"/>
              </w:rPr>
              <w:t>name of an insurance company that is “unauthorized” to transact business in Kansas. May use an endorsement to “delete” an unauthorized company.  “</w:t>
            </w:r>
            <w:r w:rsidR="003732EF">
              <w:rPr>
                <w:rFonts w:cs="Arial"/>
                <w:b w:val="0"/>
                <w:snapToGrid w:val="0"/>
                <w:sz w:val="20"/>
              </w:rPr>
              <w:t>U</w:t>
            </w:r>
            <w:r w:rsidRPr="00A83BB9">
              <w:rPr>
                <w:rFonts w:cs="Arial"/>
                <w:b w:val="0"/>
                <w:snapToGrid w:val="0"/>
                <w:sz w:val="20"/>
              </w:rPr>
              <w:t>nauthorized” means not licensed or has not filed program in question</w:t>
            </w:r>
          </w:p>
          <w:p w14:paraId="394E1A32" w14:textId="77777777" w:rsidR="005448C3" w:rsidRPr="00E4497E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044FB387" w14:textId="77777777" w:rsidR="005448C3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00A700D6" w14:textId="77777777" w:rsidR="005448C3" w:rsidRPr="00A83BB9" w:rsidRDefault="005448C3" w:rsidP="005448C3">
            <w:pPr>
              <w:rPr>
                <w:rFonts w:cs="Arial"/>
                <w:b w:val="0"/>
                <w:snapToGrid w:val="0"/>
                <w:sz w:val="20"/>
              </w:rPr>
            </w:pPr>
            <w:r w:rsidRPr="00E4497E">
              <w:rPr>
                <w:rFonts w:cs="Arial"/>
                <w:b w:val="0"/>
                <w:snapToGrid w:val="0"/>
                <w:sz w:val="20"/>
              </w:rPr>
              <w:t>Addresses combination policies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7CD76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0188F72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E24951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B238843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3208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F1F84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E50942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E51BB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COUNTERSIGNATURES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126679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18C9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D8EEA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7E59518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17523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07A40A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1C3A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0BC01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00FE8FB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94F61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DECLARATIONS PAGE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872403" w14:textId="77777777" w:rsidR="005448C3" w:rsidRPr="00E4497E" w:rsidRDefault="00D22146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4" w:history="1">
              <w:r w:rsidR="005448C3" w:rsidRPr="00D5280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76E2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This regulation requires the filing of declaration pages, unless the company is a member of a rating organization and the rating organization has the authority to file on its behalf.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6963D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5448C3" w14:paraId="4A6A756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DBDBCF" w14:textId="77777777" w:rsidR="005448C3" w:rsidRDefault="005448C3" w:rsidP="005448C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D8C71DC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2D" w14:textId="77777777" w:rsidR="005448C3" w:rsidRPr="00E4497E" w:rsidRDefault="005448C3" w:rsidP="005448C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9395D" w14:textId="77777777" w:rsidR="005448C3" w:rsidRDefault="005448C3" w:rsidP="005448C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B1B68E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701B4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WITHIN 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7937F4" w14:textId="77777777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5" w:history="1">
              <w:r w:rsidR="00B82433" w:rsidRPr="00B75D3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2BEF" w14:textId="3B4C826D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Defense </w:t>
            </w:r>
            <w:r w:rsidR="00965FF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costs </w:t>
            </w: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654AE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0D14AD3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37F7E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8ED300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72C0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C2216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67AFF1D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46D1C0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DISCLOSURES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0E9B5B9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6787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8069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849262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EB48D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1C17C6E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87CA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25BB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565A9CC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8F731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DEFINITIONS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3FE18D" w14:textId="77777777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6" w:history="1">
              <w:r w:rsidR="00B82433" w:rsidRPr="00560D45">
                <w:rPr>
                  <w:rStyle w:val="Hyperlink"/>
                  <w:rFonts w:cs="Arial"/>
                  <w:b w:val="0"/>
                  <w:bCs/>
                  <w:sz w:val="20"/>
                </w:rPr>
                <w:t>Bulletin 1983-19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B465" w14:textId="7D621C1F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Actual cash value</w:t>
            </w:r>
            <w:r w:rsidR="00965FF7">
              <w:rPr>
                <w:rFonts w:cs="Arial"/>
                <w:b w:val="0"/>
                <w:bCs/>
                <w:color w:val="000000"/>
                <w:sz w:val="20"/>
              </w:rPr>
              <w:t xml:space="preserve"> must be defined.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35D3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0CC7D12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3DF9FA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ABCAAD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4D8D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FA0E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35F98E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F14D6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DISCRIMINATION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BF4FE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211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30BC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5642235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9B274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BFF27E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AA42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81AF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D43EE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538C50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DUTY TO DEFEND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3AB7A0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317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9E5B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E13BCF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04E89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41AFF7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7A89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B184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0834E2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5296B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EMPLOYERS LIABILITY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52D7F8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26BA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7B0C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FA0B81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A235B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0B373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4A88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4DA7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B343A1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31B94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EXCESS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05D2B6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50B5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F942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5BCDD66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A5210E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F1DF5E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E55B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D1E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24A976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79DA4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EXCLUSIONS &amp; LIMITATIONS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575D17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244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CDEB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0525FA6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EF486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Asbestos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717BC07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426B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CF99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6D41AF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4D2E9" w14:textId="6AEE3614" w:rsidR="00B82433" w:rsidRDefault="00965FF7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Terrorism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D1BE7AB" w14:textId="3033DED8" w:rsidR="00B82433" w:rsidRPr="00E4497E" w:rsidRDefault="00965FF7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TRIA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7FB6" w14:textId="34E2F7D1" w:rsidR="00B82433" w:rsidRPr="00E4497E" w:rsidRDefault="00965FF7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It is acceptable to not provide terrorism coverage for Professional Liability but terrorism coverage must be offered for Directors &amp; Officers.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34DF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6A0B938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C3CCB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FICTITIOUS GROUPS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550C45" w14:textId="77777777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7" w:history="1">
              <w:r w:rsidR="00B82433" w:rsidRPr="00D528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6258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This regulation prohibits offering a preferred rate, coverage, or premium based on any fictitious group.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BB69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C75D62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73021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6E4185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7BDC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7A05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9217D6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A562D3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FORMS MISCELLANEOUS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CCE529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BB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D7F5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8E0A1F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41F53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C27D42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191A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E944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1753EA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B2F093" w14:textId="597113C1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C421CE" w14:textId="648EE842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8C9E" w14:textId="0249CECB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4663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E47309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040F1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F8159A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6353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51B3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01E000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1F2423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1BA170C" w14:textId="1D13E2D5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8" w:history="1">
              <w:r w:rsidR="00B82433" w:rsidRPr="00117C01">
                <w:rPr>
                  <w:rStyle w:val="Hyperlink"/>
                  <w:rFonts w:cs="Arial"/>
                  <w:b w:val="0"/>
                  <w:bCs/>
                  <w:sz w:val="20"/>
                  <w:bdr w:val="none" w:sz="0" w:space="0" w:color="auto" w:frame="1"/>
                </w:rPr>
                <w:t>K.S.A. 40-955(m)</w:t>
              </w:r>
            </w:hyperlink>
            <w:r w:rsidR="00965FF7">
              <w:rPr>
                <w:rStyle w:val="Hyperlink"/>
                <w:rFonts w:cs="Arial"/>
                <w:b w:val="0"/>
                <w:bCs/>
                <w:sz w:val="20"/>
                <w:bdr w:val="none" w:sz="0" w:space="0" w:color="auto" w:frame="1"/>
              </w:rPr>
              <w:t>(2)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1A61" w14:textId="0DE142AA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BE4CDB">
              <w:rPr>
                <w:rStyle w:val="mark3mlgw2ln8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Master</w:t>
            </w:r>
            <w:r w:rsidRPr="00BE4CDB">
              <w:rPr>
                <w:rStyle w:val="apple-converted-space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 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and group policies are not allowed in P&amp;C lines of coverage except as allowed in K.S.A. 40-955(m)</w:t>
            </w:r>
            <w:r w:rsidR="00965FF7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(2)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A7D1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714768A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F4C7C5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EA08A44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00EF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AD6F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9F138F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65C4E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8FF892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E9E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4BB6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7D191C0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23503E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CA45AC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A7BC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9F61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5ABE00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57044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PAYEE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3C0C93B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9ED3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595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6E184E3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F6B81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38BF55A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4E18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C4BD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CEC26D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D7FBA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SETTLEMENTS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99E434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6C5D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24F2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06B985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9DDAB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BD9B660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3EC5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C064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30D231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01D8C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Action Against Company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3A3278" w14:textId="77777777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9" w:history="1">
              <w:r w:rsidR="00B82433" w:rsidRPr="006D717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D852" w14:textId="741B602F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 xml:space="preserve">K.S.A. 60-511 establishes the </w:t>
            </w:r>
            <w:r w:rsidR="00965FF7">
              <w:rPr>
                <w:rFonts w:cs="Arial"/>
                <w:b w:val="0"/>
                <w:bCs/>
                <w:snapToGrid w:val="0"/>
                <w:sz w:val="20"/>
              </w:rPr>
              <w:t>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9A80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648A00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866FF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After Market Parts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643A92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EF7F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A9A9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6280C71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FC1AB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225C5DD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9C28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8186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0F9A6BD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2E69F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Deductibles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A3621C0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13D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61FA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F72DEB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8F865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CE0A60" w14:textId="77777777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0" w:history="1">
              <w:r w:rsidR="00B82433" w:rsidRPr="00B75D3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F89A" w14:textId="400E1D8C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Defense</w:t>
            </w:r>
            <w:r w:rsidR="00965FF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costs</w:t>
            </w: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0782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C9F2C6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7002C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Valuation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72E953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4048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EEEF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979E6A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8371F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BE7A530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DEE7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3428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58E35B8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19152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80C0AC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3DB5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1D93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FC39EB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C378C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of Loss Time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2BAAFD" w14:textId="77777777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1" w:history="1">
              <w:r w:rsidR="00B82433" w:rsidRPr="00A41DA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5712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requires that an insurer pay a claim within 30 days, or the company will have to pay interest penalties.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18FE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342931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DAA06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760A190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F50C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77C5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5DCE6C6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0B1A0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MEDICAL PAYMENTS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77B4365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4A17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2A60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707FE34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2A3B5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2EF383C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3BB3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1D10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7AE6DD7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DF26D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INSURANCE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48A3A4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B6CB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41CC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6EA7C6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BEEF6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9B123B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4A7D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4400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6EBA43D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280E9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PARTICIPATING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3C9444D" w14:textId="77777777" w:rsidR="00DB61A3" w:rsidRDefault="00D22146" w:rsidP="00B82433">
            <w:hyperlink r:id="rId42" w:history="1">
              <w:r w:rsidR="00B82433" w:rsidRPr="00D528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40-3-6</w:t>
              </w:r>
            </w:hyperlink>
          </w:p>
          <w:p w14:paraId="42923501" w14:textId="368CDB63" w:rsidR="00DB61A3" w:rsidRPr="00D13BF1" w:rsidRDefault="00D13BF1" w:rsidP="00B82433">
            <w:pPr>
              <w:rPr>
                <w:rStyle w:val="Hyperlink"/>
              </w:rPr>
            </w:pPr>
            <w:r>
              <w:rPr>
                <w:rFonts w:cs="Arial"/>
                <w:b w:val="0"/>
                <w:snapToGrid w:val="0"/>
                <w:sz w:val="20"/>
              </w:rPr>
              <w:fldChar w:fldCharType="begin"/>
            </w:r>
            <w:r>
              <w:rPr>
                <w:rFonts w:cs="Arial"/>
                <w:b w:val="0"/>
                <w:snapToGrid w:val="0"/>
                <w:sz w:val="20"/>
              </w:rPr>
              <w:instrText xml:space="preserve"> HYPERLINK "https://insurance.ks.gov/documents/department/regulations-adopted/article-3/40-3-7.pdf" </w:instrText>
            </w:r>
            <w:r>
              <w:rPr>
                <w:rFonts w:cs="Arial"/>
                <w:b w:val="0"/>
                <w:snapToGrid w:val="0"/>
                <w:sz w:val="20"/>
              </w:rPr>
            </w:r>
            <w:r>
              <w:rPr>
                <w:rFonts w:cs="Arial"/>
                <w:b w:val="0"/>
                <w:snapToGrid w:val="0"/>
                <w:sz w:val="20"/>
              </w:rPr>
              <w:fldChar w:fldCharType="separate"/>
            </w:r>
            <w:r w:rsidR="003732EF" w:rsidRPr="00D13BF1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K.A.R. </w:t>
            </w:r>
            <w:r w:rsidR="00B82433" w:rsidRPr="00D13BF1">
              <w:rPr>
                <w:rStyle w:val="Hyperlink"/>
                <w:rFonts w:cs="Arial"/>
                <w:b w:val="0"/>
                <w:snapToGrid w:val="0"/>
                <w:sz w:val="20"/>
              </w:rPr>
              <w:t>40-3-7</w:t>
            </w:r>
          </w:p>
          <w:p w14:paraId="63174A4A" w14:textId="0E0950D5" w:rsidR="00DB61A3" w:rsidRPr="00D13BF1" w:rsidRDefault="00D13BF1" w:rsidP="00B82433">
            <w:pPr>
              <w:rPr>
                <w:rStyle w:val="Hyperlink"/>
                <w:rFonts w:cs="Arial"/>
                <w:b w:val="0"/>
                <w:snapToGrid w:val="0"/>
                <w:sz w:val="20"/>
              </w:rPr>
            </w:pPr>
            <w:r>
              <w:rPr>
                <w:rFonts w:cs="Arial"/>
                <w:b w:val="0"/>
                <w:snapToGrid w:val="0"/>
                <w:sz w:val="20"/>
              </w:rPr>
              <w:fldChar w:fldCharType="end"/>
            </w:r>
            <w:r>
              <w:rPr>
                <w:rFonts w:cs="Arial"/>
                <w:b w:val="0"/>
                <w:snapToGrid w:val="0"/>
                <w:sz w:val="20"/>
              </w:rPr>
              <w:fldChar w:fldCharType="begin"/>
            </w:r>
            <w:r>
              <w:rPr>
                <w:rFonts w:cs="Arial"/>
                <w:b w:val="0"/>
                <w:snapToGrid w:val="0"/>
                <w:sz w:val="20"/>
              </w:rPr>
              <w:instrText xml:space="preserve"> HYPERLINK "https://insurance.ks.gov/documents/department/regulations-adopted/article-3/40-3-8.pdf" </w:instrText>
            </w:r>
            <w:r>
              <w:rPr>
                <w:rFonts w:cs="Arial"/>
                <w:b w:val="0"/>
                <w:snapToGrid w:val="0"/>
                <w:sz w:val="20"/>
              </w:rPr>
            </w:r>
            <w:r>
              <w:rPr>
                <w:rFonts w:cs="Arial"/>
                <w:b w:val="0"/>
                <w:snapToGrid w:val="0"/>
                <w:sz w:val="20"/>
              </w:rPr>
              <w:fldChar w:fldCharType="separate"/>
            </w:r>
            <w:r w:rsidR="003732EF" w:rsidRPr="00D13BF1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K.A.R. </w:t>
            </w:r>
            <w:r w:rsidR="00B82433" w:rsidRPr="00D13BF1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40-3-8 </w:t>
            </w:r>
          </w:p>
          <w:p w14:paraId="27084529" w14:textId="0A807706" w:rsidR="00B82433" w:rsidRPr="00E4497E" w:rsidRDefault="00D13BF1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snapToGrid w:val="0"/>
                <w:sz w:val="20"/>
              </w:rPr>
              <w:fldChar w:fldCharType="end"/>
            </w:r>
            <w:hyperlink r:id="rId43" w:history="1">
              <w:r w:rsidR="003732EF" w:rsidRPr="00D13BF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 xml:space="preserve">K.A.R. </w:t>
              </w:r>
              <w:r w:rsidR="00B82433" w:rsidRPr="00D13BF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40-3-9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F98F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These regulations place restrictions on participating policies or the payment of dividends.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973F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06DB8AF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9C541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A13E55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1620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9BE6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7E0DF4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EF95A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PERSONAL INJURY PROTECTION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60C072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AB95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489F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992838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215F0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47050AF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21C4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2E07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6CEBEEC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BD836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AUDIT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325C1E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D633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1A34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A53353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BA8A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BE513FB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417A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AF20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6896421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E6477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PRIMARY UNDERLYING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FD0F40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D535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1C10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47B3589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15F1D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35ACCAE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ED53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793F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5A5B00F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1A5D5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PUNITIVE DAMAGES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03A6C9" w14:textId="77777777" w:rsidR="00B82433" w:rsidRPr="00A83BB9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4" w:history="1">
              <w:r w:rsidR="00B82433" w:rsidRPr="004C6CD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2EA7" w14:textId="77777777" w:rsidR="00B82433" w:rsidRPr="00A83BB9" w:rsidRDefault="00B82433" w:rsidP="00B82433">
            <w:pPr>
              <w:tabs>
                <w:tab w:val="left" w:pos="1080"/>
              </w:tabs>
              <w:rPr>
                <w:rFonts w:cs="Arial"/>
                <w:b w:val="0"/>
                <w:bCs/>
                <w:snapToGrid w:val="0"/>
                <w:sz w:val="20"/>
              </w:rPr>
            </w:pPr>
            <w:r w:rsidRPr="00A83BB9">
              <w:rPr>
                <w:rFonts w:cs="Arial"/>
                <w:b w:val="0"/>
                <w:bCs/>
                <w:sz w:val="20"/>
              </w:rPr>
              <w:t>Punitive or Exemplary Damages are prohibited except for the insured being vicariously liable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C15D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083601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22C46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5A95A03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042D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F915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23C91B4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A1471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READABILITY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BF14D4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0ADE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B840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657EA73E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29780B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EF2FBD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354F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F4C2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77CD055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2DD86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REBATES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593C05" w14:textId="77777777" w:rsidR="00B82433" w:rsidRPr="00A83BB9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5" w:history="1">
              <w:r w:rsidR="00B82433" w:rsidRPr="007D49D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40-966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333A" w14:textId="7890644A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26BE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64E132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39F6C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17B599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D60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B798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9F2B8E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12C83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SUBROGATION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556EA9" w14:textId="77777777" w:rsidR="00B82433" w:rsidRPr="00A83BB9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6" w:history="1">
              <w:r w:rsidR="00B82433" w:rsidRPr="00A83BB9">
                <w:rPr>
                  <w:rStyle w:val="Hyperlink"/>
                  <w:rFonts w:cs="Arial"/>
                  <w:b w:val="0"/>
                  <w:bCs/>
                  <w:sz w:val="20"/>
                </w:rPr>
                <w:t>K.A.R. 40-1-20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7C4" w14:textId="77777777" w:rsidR="00B82433" w:rsidRPr="00A83BB9" w:rsidRDefault="00B82433" w:rsidP="00B82433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r w:rsidRPr="00A83BB9">
              <w:rPr>
                <w:rFonts w:cs="Arial"/>
                <w:b w:val="0"/>
                <w:bCs/>
                <w:sz w:val="20"/>
              </w:rPr>
              <w:t>Subrogation clause prohibited for certain coverages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231C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4B6D6A6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AC0D39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8409FD" w14:textId="77777777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7" w:history="1">
              <w:r w:rsidR="00B82433" w:rsidRPr="006D717E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174A" w14:textId="2EF1A8DA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the </w:t>
            </w:r>
            <w:r w:rsidR="00965FF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656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305303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82EB0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43E908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29A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80F5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B9AAEC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869F3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TIMELINESS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A58EA7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4C7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76A6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30A2A03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FAE22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381DC6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2374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C99F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13F25D8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A4F4D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VICARIOUS LIABILITY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CF12293" w14:textId="77777777" w:rsidR="00B82433" w:rsidRPr="00E4497E" w:rsidRDefault="00D22146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8" w:history="1">
              <w:r w:rsidR="00B82433" w:rsidRPr="004C6CD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46EF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Punitive or Exemplary Damages are prohibited except for insured being vicariously liable.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F706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82433" w14:paraId="5C328B7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9B371" w14:textId="77777777" w:rsidR="00B82433" w:rsidRDefault="00B82433" w:rsidP="00B8243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65DBE1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1ACF" w14:textId="77777777" w:rsidR="00B82433" w:rsidRPr="00E4497E" w:rsidRDefault="00B82433" w:rsidP="00B8243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4966" w14:textId="77777777" w:rsidR="00B82433" w:rsidRDefault="00B82433" w:rsidP="00B82433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ECE827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1E5EE1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VOIDANCE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462F0A" w14:textId="77777777" w:rsidR="00965FF7" w:rsidRPr="00685EB2" w:rsidRDefault="00D22146" w:rsidP="00965FF7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49" w:history="1">
              <w:r w:rsidR="00965FF7" w:rsidRPr="00685EB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</w:t>
              </w:r>
            </w:hyperlink>
            <w:r w:rsidR="00965FF7" w:rsidRPr="00685EB2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 40-2,120</w:t>
            </w:r>
          </w:p>
          <w:p w14:paraId="628762CE" w14:textId="77777777" w:rsidR="00965FF7" w:rsidRPr="00685EB2" w:rsidRDefault="00965FF7" w:rsidP="00965FF7">
            <w:pPr>
              <w:rPr>
                <w:rStyle w:val="Hyperlink"/>
                <w:b w:val="0"/>
                <w:bCs/>
                <w:sz w:val="20"/>
              </w:rPr>
            </w:pPr>
            <w:r w:rsidRPr="00685EB2">
              <w:rPr>
                <w:rStyle w:val="Hyperlink"/>
                <w:b w:val="0"/>
                <w:bCs/>
                <w:sz w:val="20"/>
              </w:rPr>
              <w:t>K.S.A. 40-2,121</w:t>
            </w:r>
          </w:p>
          <w:p w14:paraId="7EE6604F" w14:textId="77777777" w:rsidR="00965FF7" w:rsidRPr="00685EB2" w:rsidRDefault="00965FF7" w:rsidP="00965FF7">
            <w:pPr>
              <w:rPr>
                <w:rStyle w:val="Hyperlink"/>
                <w:b w:val="0"/>
                <w:bCs/>
                <w:sz w:val="20"/>
              </w:rPr>
            </w:pPr>
            <w:r w:rsidRPr="00685EB2">
              <w:rPr>
                <w:rStyle w:val="Hyperlink"/>
                <w:b w:val="0"/>
                <w:bCs/>
                <w:sz w:val="20"/>
              </w:rPr>
              <w:t>K.S.A. 40-2,122</w:t>
            </w:r>
          </w:p>
          <w:p w14:paraId="1A2AAC1E" w14:textId="6709B0FB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685EB2">
              <w:rPr>
                <w:rStyle w:val="Hyperlink"/>
                <w:b w:val="0"/>
                <w:bCs/>
                <w:sz w:val="20"/>
              </w:rPr>
              <w:t>K.A.R. 40-3-15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AE39" w14:textId="5D9E3603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 xml:space="preserve">Kansas insurance law makes no provisions for the voiding or rescinding of an insurance contract.  The policy may be cancelled or non-renewed in accordance with the provisions of K.A.R. 40-3-15 and K.S.A. 40-2,120 through </w:t>
            </w:r>
            <w:r w:rsidR="003732EF">
              <w:rPr>
                <w:b w:val="0"/>
                <w:bCs/>
                <w:snapToGrid w:val="0"/>
                <w:color w:val="000000"/>
                <w:sz w:val="20"/>
              </w:rPr>
              <w:t xml:space="preserve">K.S.A. </w:t>
            </w:r>
            <w:r>
              <w:rPr>
                <w:b w:val="0"/>
                <w:bCs/>
                <w:snapToGrid w:val="0"/>
                <w:color w:val="000000"/>
                <w:sz w:val="20"/>
              </w:rPr>
              <w:t>40-2,122.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ACE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235461D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0031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329C7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1DCF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6318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9A09AC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3A51F0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WARRANTIES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66666A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0" w:history="1">
              <w:r w:rsidR="00965FF7" w:rsidRPr="00D5280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BEA8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Insurers cannot require insureds to make expressed or implied warranties of any fact or allegation in an application or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1E2E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328BA9E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FD7B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4E312CB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DFFF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0E4F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1CA043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25F35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WORKERS’ COMPENSATION EXCESS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0B4EF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3ED7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8C8E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4E7676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1A47F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E0A483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D92F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9E45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54CA0D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6A5F1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EC91259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CDA7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5A1B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1698672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41D11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9C0CC3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6AC9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619C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5851D71" w14:textId="77777777">
        <w:trPr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6FBB0A74" w14:textId="77777777" w:rsidR="00965FF7" w:rsidRDefault="00965FF7" w:rsidP="00965FF7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lastRenderedPageBreak/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758CED90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3A829D08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FCF0F27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9D04A4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C73C75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C674E7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E029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5B0F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24E4109" w14:textId="77777777">
        <w:trPr>
          <w:cantSplit/>
          <w:trHeight w:val="250"/>
        </w:trPr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F75D8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INDIVIDUAL RISK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C3FBE6B" w14:textId="77777777" w:rsidR="00965FF7" w:rsidRPr="00965FF7" w:rsidRDefault="00D22146" w:rsidP="00965FF7">
            <w:pPr>
              <w:rPr>
                <w:b w:val="0"/>
                <w:bCs/>
                <w:sz w:val="20"/>
              </w:rPr>
            </w:pPr>
            <w:hyperlink r:id="rId51" w:history="1">
              <w:r w:rsidR="00965FF7" w:rsidRPr="00965FF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  <w:p w14:paraId="73B0EC98" w14:textId="77777777" w:rsidR="00965FF7" w:rsidRPr="00965FF7" w:rsidRDefault="00D22146" w:rsidP="00965FF7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52" w:history="1">
              <w:r w:rsidR="00965FF7" w:rsidRPr="00965FF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40-3-26</w:t>
              </w:r>
            </w:hyperlink>
          </w:p>
          <w:p w14:paraId="1A189B57" w14:textId="4D381AAF" w:rsidR="00965FF7" w:rsidRPr="00965FF7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111A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snapToGrid w:val="0"/>
                <w:sz w:val="20"/>
              </w:rPr>
              <w:t>This statute and regulation provide the procedure for rates that are modified for individual risks.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EAA4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238E382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21DD99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13EFCA5" w14:textId="77777777" w:rsidR="00965FF7" w:rsidRPr="00965FF7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F30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FA8A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264E3DB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E1175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ACTUARIAL CERTIFICATIONS FOR RATES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0C079B1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3" w:history="1">
              <w:r w:rsidR="00965FF7" w:rsidRPr="00117C01">
                <w:rPr>
                  <w:rStyle w:val="Hyperlink"/>
                  <w:rFonts w:cs="Arial"/>
                  <w:b w:val="0"/>
                  <w:sz w:val="20"/>
                </w:rPr>
                <w:t>K.S.A. 40-955(e)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3A0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C22829">
              <w:rPr>
                <w:rFonts w:cs="Arial"/>
                <w:b w:val="0"/>
                <w:color w:val="000000"/>
                <w:sz w:val="20"/>
              </w:rPr>
              <w:t>Commissioner may require the insurer or rating organization to provide, at their expense info necessary to evaluate the reasonableness of the filing</w:t>
            </w:r>
            <w:r>
              <w:rPr>
                <w:rFonts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8691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CCFBF31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29BE7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343C183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B33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E0D9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AFC58A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6BD3F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ADOPTIONS OF RATE SERVICE ORGANIZATIONS (RSO)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6F7233B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665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5A76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66A9C84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2CFC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A20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4" w:history="1">
              <w:r w:rsidR="00965FF7" w:rsidRPr="00D5280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8423" w14:textId="67164365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This regulation establishes requirements and definitions for prospective loss costs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and a link to applicable loss cost forms.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E344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300E46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0354AF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1D4AA85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E3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2B38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2E2548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61955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CONSENT-TO-RATE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90815F4" w14:textId="77777777" w:rsidR="00DB61A3" w:rsidRDefault="00D22146" w:rsidP="00965FF7">
            <w:hyperlink r:id="rId55" w:history="1">
              <w:r w:rsidR="00965FF7" w:rsidRPr="00A1748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  <w:p w14:paraId="0E1660AD" w14:textId="77777777" w:rsidR="00DB61A3" w:rsidRDefault="00D22146" w:rsidP="00965FF7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56" w:history="1">
              <w:r w:rsidR="00965FF7" w:rsidRPr="00D5280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40-3-25</w:t>
              </w:r>
            </w:hyperlink>
            <w:r w:rsidR="00965FF7" w:rsidRPr="00E4497E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60469F47" w14:textId="7BC4EDBB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7" w:history="1">
              <w:r w:rsidR="003732EF" w:rsidRPr="00D13BF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K.A.R. </w:t>
              </w:r>
              <w:r w:rsidR="00965FF7" w:rsidRPr="00D13BF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40-3-26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58F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and regulation provide the procedure for rates that are modified for individual risks.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8E7E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3BADBAC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D1E0A9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1A4ABF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9386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3407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B65ED4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3FE2D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AND REPORTS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928E6CC" w14:textId="77777777" w:rsidR="00D13BF1" w:rsidRDefault="00D22146" w:rsidP="00D13BF1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8" w:history="1">
              <w:r w:rsidR="00D13BF1" w:rsidRPr="003D0F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  <w:p w14:paraId="712AE351" w14:textId="77777777" w:rsidR="00D13BF1" w:rsidRDefault="00D22146" w:rsidP="00D13BF1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9" w:history="1">
              <w:r w:rsidR="00D13BF1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40-5104</w:t>
              </w:r>
            </w:hyperlink>
          </w:p>
          <w:p w14:paraId="155F9802" w14:textId="77777777" w:rsidR="00D13BF1" w:rsidRDefault="00D22146" w:rsidP="00D13BF1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0" w:history="1">
              <w:r w:rsidR="00D13BF1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</w:p>
          <w:p w14:paraId="4F9AC490" w14:textId="5CFB00EC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1" w:history="1">
              <w:r w:rsidR="00D13BF1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9556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C7C85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The insurance company is required to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comply with the noted statutes when credit scores are used for rating.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F9F5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32AAE8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C2B8F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52FEF55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566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EAE2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10D3C53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737E1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CATASTROPHE HAZARDS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3A798B7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8690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133D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A5425C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2398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A4F83C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DEA0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8F3E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3946102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903A1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B4CF8E7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2" w:history="1">
              <w:r w:rsidR="00965FF7" w:rsidRPr="00B75D3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7F5A" w14:textId="0AEFCE9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Defense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costs </w:t>
            </w: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5378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94A96E5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E5FE2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533C03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1AE1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F0C6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17EDDB5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8BCD85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DISCOUNTS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1635ABD" w14:textId="77777777" w:rsidR="00DB61A3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3" w:history="1">
              <w:r w:rsidR="00965FF7" w:rsidRPr="00B75D3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  <w:r w:rsidR="00965FF7"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37584ABF" w14:textId="199B7578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4" w:history="1">
              <w:r w:rsidR="003732EF" w:rsidRPr="0035251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K.S.A. </w:t>
              </w:r>
              <w:r w:rsidR="00965FF7" w:rsidRPr="0035251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5CA6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Discounts must be supported and justified with premium, loss or expense data and meet public policy concerns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2F48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0E064B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44797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E3B1B10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F8E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53D9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687066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42210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EXPIRATION DATE(S) FOR APPROVED RATES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71B7D08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5EBE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79C3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297E478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0D921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AA0259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FE8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488D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219F4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BCFA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AAA14EE" w14:textId="21591EFC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5" w:history="1">
              <w:r w:rsidR="00965FF7" w:rsidRPr="00117C01">
                <w:rPr>
                  <w:rStyle w:val="Hyperlink"/>
                  <w:rFonts w:cs="Arial"/>
                  <w:b w:val="0"/>
                  <w:bCs/>
                  <w:sz w:val="20"/>
                  <w:bdr w:val="none" w:sz="0" w:space="0" w:color="auto" w:frame="1"/>
                </w:rPr>
                <w:t>K.S.A. 40-955(m)</w:t>
              </w:r>
            </w:hyperlink>
            <w:r w:rsidR="00965FF7">
              <w:rPr>
                <w:rStyle w:val="Hyperlink"/>
                <w:rFonts w:cs="Arial"/>
                <w:b w:val="0"/>
                <w:bCs/>
                <w:sz w:val="20"/>
                <w:bdr w:val="none" w:sz="0" w:space="0" w:color="auto" w:frame="1"/>
              </w:rPr>
              <w:t>(2).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D196" w14:textId="39AE0CB2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BE4CDB">
              <w:rPr>
                <w:rStyle w:val="mark3mlgw2ln8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Master</w:t>
            </w:r>
            <w:r w:rsidRPr="00BE4CDB">
              <w:rPr>
                <w:rStyle w:val="apple-converted-space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 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and group policies are not allowed in P&amp;C lines of coverage except as allowed in K.S.A. 40-955(m)</w:t>
            </w:r>
            <w:r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(2)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739C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6180725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5E5FC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0E4F63F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B8D7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BD95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DF7D42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706C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2B2508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749A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29D6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668067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3AF99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REVIEW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C42D9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C03E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ED0E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75DF73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CC7E35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12B0F0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C06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FC41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BF1F9E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2F71E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RATIO STANDARDS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2F09DA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9C68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FBB4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0CE570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D517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FAF255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983F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7BE8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A72B48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CDEDD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MID TERM CHANGES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2E96C9" w14:textId="6B9CE1DE" w:rsidR="00965FF7" w:rsidRPr="00C052AC" w:rsidRDefault="00D22146" w:rsidP="00965FF7">
            <w:pPr>
              <w:rPr>
                <w:rFonts w:cs="Arial"/>
                <w:b w:val="0"/>
                <w:bCs/>
                <w:color w:val="000000"/>
                <w:sz w:val="20"/>
              </w:rPr>
            </w:pPr>
            <w:hyperlink r:id="rId66" w:history="1">
              <w:r w:rsidR="00965FF7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40-1-32</w:t>
              </w:r>
            </w:hyperlink>
            <w:r w:rsidR="00965FF7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</w:p>
          <w:p w14:paraId="7E5B4FF8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7" w:history="1">
              <w:r w:rsidR="00965FF7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AB8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E322B">
              <w:rPr>
                <w:b w:val="0"/>
                <w:bCs/>
                <w:snapToGrid w:val="0"/>
                <w:color w:val="000000"/>
                <w:sz w:val="20"/>
              </w:rPr>
              <w:t>These regulations establish that any mid-term changes must be done with the consent of the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9E6D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8E3866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4A5D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4DAFA2D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7EDE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16A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E15E1D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74681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 MULTIPLIERS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4881BA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8" w:history="1">
              <w:r w:rsidR="00965FF7" w:rsidRPr="00D5280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A59F" w14:textId="5AD0F0BC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This regulation provides the procedures for the filing of loss cost multipliers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and a link to the applicable loss cost forms.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91B7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3853DA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6A098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CBC1CF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ECD5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578E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82D7F9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25ECA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REFUND OR RETENTION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5FE8D2B" w14:textId="77777777" w:rsidR="00DB61A3" w:rsidRDefault="00D22146" w:rsidP="00965FF7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69" w:history="1">
              <w:r w:rsidR="00965FF7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  <w:r w:rsidR="00965FF7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69FB10B2" w14:textId="08245C88" w:rsidR="00965FF7" w:rsidRPr="00A83BB9" w:rsidRDefault="00D22146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hyperlink r:id="rId70" w:history="1">
              <w:r w:rsidR="00965FF7" w:rsidRPr="00C617B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6809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sz w:val="20"/>
              </w:rPr>
            </w:pPr>
            <w:r w:rsidRPr="006D2FA8">
              <w:rPr>
                <w:rFonts w:cs="Arial"/>
                <w:b w:val="0"/>
                <w:bCs/>
                <w:snapToGrid w:val="0"/>
                <w:sz w:val="20"/>
              </w:rPr>
              <w:t>An insured is not required to request the return of unearned premium.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Any unearned premium must be sent to the consumer with the cancellation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0646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8E924F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840391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89B15C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E8B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EEFC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20FB7EF8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D1040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PRICING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8A510E9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9430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C23C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C000EF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2BDA4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Premium Rules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723CB4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B69C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43D5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258DD24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A98E8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Multi-tier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D8D631" w14:textId="0AC3871C" w:rsidR="00965FF7" w:rsidRPr="00A83BB9" w:rsidRDefault="00352510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K.S.A. 40-955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14CF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Tiered rating plan must include rules to specify how the rating plan is to be applied.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Rules must be specific to assure a risk cannot qualify for more than one rate level.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F82F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8A0BC4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C8EF4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Plans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38FA322" w14:textId="77777777" w:rsidR="00965FF7" w:rsidRPr="00A83BB9" w:rsidRDefault="00D22146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hyperlink r:id="rId71" w:history="1">
              <w:r w:rsidR="00965FF7" w:rsidRPr="00A83BB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43F1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r w:rsidRPr="00A83BB9">
              <w:rPr>
                <w:rFonts w:cs="Arial"/>
                <w:b w:val="0"/>
                <w:snapToGrid w:val="0"/>
                <w:sz w:val="20"/>
              </w:rPr>
              <w:t>This regulation addresses the filing of payment plans.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404D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27AC232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6529F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906FD82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40D7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3F11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07881F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E5170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Service 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316F23B" w14:textId="77777777" w:rsidR="00965FF7" w:rsidRPr="00A83BB9" w:rsidRDefault="00D22146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hyperlink r:id="rId72" w:history="1">
              <w:r w:rsidR="00965FF7" w:rsidRPr="00A83BB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9249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r w:rsidRPr="00A83BB9">
              <w:rPr>
                <w:rFonts w:cs="Arial"/>
                <w:b w:val="0"/>
                <w:snapToGrid w:val="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AD9F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DB1756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E5BA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Surcharges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9AE4891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00A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FF8B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563F36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0C3B5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Fees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E90DCCF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B3F5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B822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3DCB64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7D846C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4DDA15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2FF9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1CDB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BC2C1C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9AEE3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 RANGES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3669CDB" w14:textId="77777777" w:rsidR="00965FF7" w:rsidRPr="00965FF7" w:rsidRDefault="00D22146" w:rsidP="00965FF7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73" w:history="1">
              <w:r w:rsidR="00965FF7" w:rsidRPr="00965FF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  <w:p w14:paraId="7A32A874" w14:textId="77777777" w:rsidR="00965FF7" w:rsidRPr="00965FF7" w:rsidRDefault="00965FF7" w:rsidP="00965FF7">
            <w:pPr>
              <w:rPr>
                <w:rStyle w:val="Hyperlink"/>
                <w:b w:val="0"/>
                <w:bCs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K.S.A. 40-954</w:t>
            </w:r>
          </w:p>
          <w:p w14:paraId="06C7264A" w14:textId="4B32C85D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r w:rsidRPr="00965FF7">
              <w:rPr>
                <w:rStyle w:val="Hyperlink"/>
                <w:b w:val="0"/>
                <w:bCs/>
                <w:sz w:val="20"/>
              </w:rPr>
              <w:t>K.S.A. 40-955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A6F9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Range of Rates </w:t>
            </w:r>
            <w:r>
              <w:rPr>
                <w:rFonts w:cs="Arial"/>
                <w:b w:val="0"/>
                <w:snapToGrid w:val="0"/>
                <w:sz w:val="20"/>
              </w:rPr>
              <w:t>are not permitted in Kansas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59E0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428830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12CEF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175C2D6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8E1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511C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848F5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8686E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RATING PLAN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0B3493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EBD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0ABF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E7A99C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11B204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 Modification Plan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ECDD32" w14:textId="73958808" w:rsidR="00965FF7" w:rsidRPr="00BD1916" w:rsidRDefault="00D22146" w:rsidP="00BD1916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74" w:history="1">
              <w:r w:rsidR="00965FF7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40-3-13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B793" w14:textId="4A908993" w:rsidR="00965FF7" w:rsidRPr="00BD1916" w:rsidRDefault="00BD1916" w:rsidP="00965FF7">
            <w:pPr>
              <w:rPr>
                <w:b w:val="0"/>
                <w:bCs/>
              </w:rPr>
            </w:pPr>
            <w:r w:rsidRPr="00BD1916">
              <w:rPr>
                <w:b w:val="0"/>
                <w:bCs/>
                <w:sz w:val="20"/>
              </w:rPr>
              <w:t>Risk modification shall not be applied to duplicate factors already fully recognized in the otherwise applicable rate.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520D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F37F8C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A7E6C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015721" w14:textId="77777777" w:rsidR="00965FF7" w:rsidRPr="003E56C4" w:rsidRDefault="00D22146" w:rsidP="00965FF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75" w:history="1">
              <w:r w:rsidR="00965FF7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40-3-13</w:t>
              </w:r>
            </w:hyperlink>
          </w:p>
          <w:p w14:paraId="1A78554C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AF2A" w14:textId="25FAB12F" w:rsidR="00965FF7" w:rsidRPr="00BD1916" w:rsidRDefault="00BD1916" w:rsidP="00965FF7">
            <w:pPr>
              <w:rPr>
                <w:b w:val="0"/>
                <w:bCs/>
              </w:rPr>
            </w:pPr>
            <w:r w:rsidRPr="00BD1916">
              <w:rPr>
                <w:b w:val="0"/>
                <w:bCs/>
                <w:sz w:val="20"/>
              </w:rPr>
              <w:t>Risk modification shall not be applied to duplicate factors already fully recognized in the otherwise applicable rate.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AECE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C7C3E7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0433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Large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2F42C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0C02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620C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002D56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5992C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Retrospective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B82186F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1FEE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3D9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1C28B6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079AD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Schedule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08A55B" w14:textId="5CE96978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6" w:history="1">
              <w:r w:rsidR="00965FF7" w:rsidRPr="00117C0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40-955b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94FC" w14:textId="77777777" w:rsidR="00965FF7" w:rsidRPr="00A83BB9" w:rsidRDefault="00965FF7" w:rsidP="00965FF7">
            <w:pPr>
              <w:rPr>
                <w:rFonts w:cs="Arial"/>
                <w:b w:val="0"/>
                <w:snapToGrid w:val="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establish the schedule rating requirements in Kansas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4AE8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3CE6CC9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C0367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Small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DCB7DB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42D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69B9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6599BF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312AB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Wrap-up Rating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1302036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7548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37CD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356991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26E7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C148321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4FCC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118A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72D225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C363E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RATE/LOSS COST SUPPORTING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F99A0C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7" w:history="1">
              <w:r w:rsidR="00965FF7" w:rsidRPr="00A1748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C10A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The insurance company must provide premium, loss and expense data.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If losses or premiums are adjusted, the company must submit exhibits supporting the adjustments.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This requirement applies to rates, loss cost multipliers, loss cost modification factors, changes to the classification plans, increased limit factors and territory revisions.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47B7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278386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ACB40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Competition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CA4552F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940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9D0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D18613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9422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0ABD23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B6B1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6903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19E4C1FD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5685F8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15E7920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882E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3875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15CA2AD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7F2C672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Judgment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B404D1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29941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880D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0E1A647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7D99ACD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Credibility and factors trending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45C26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0080E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CA4B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79E4571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58D963B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Profit Loading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C91D37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8" w:history="1">
              <w:r w:rsidR="00965FF7" w:rsidRPr="00A1748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2A146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Profit load must be reasonable.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92F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FEEDA9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7EE50EB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A32482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BC6099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B177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5A65B67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9442A06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ON EQUITY / INVESTMENT INCOME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CDBE1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9" w:history="1">
              <w:r w:rsidR="00965FF7" w:rsidRPr="00D5280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5C2D50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4497E">
              <w:rPr>
                <w:rFonts w:cs="Arial"/>
                <w:b w:val="0"/>
                <w:bCs/>
                <w:snapToGrid w:val="0"/>
                <w:sz w:val="20"/>
              </w:rPr>
              <w:t>This regulation requires that investment income be factored into the rates.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4974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14F5717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B16C0F7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57842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133C1E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10F5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6B23423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70F336F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SUPPORTING DATA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4E233" w14:textId="77777777" w:rsidR="00965FF7" w:rsidRPr="00E4497E" w:rsidRDefault="00D22146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80" w:history="1">
              <w:r w:rsidR="00965FF7" w:rsidRPr="00A1748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D66CD5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6D2FA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 insurance company must provide premium, loss and expense data.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6D2FA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If losses or premiums are adjusted, the company must submit exhibits supporting the adjustments.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6D2FA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requirement applies to rates, loss cost multipliers, loss cost modification factors, changes to the classification plans, increased limit factors and territory revisions.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0AF5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A488AF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2AF9FA1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8BBC20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D1342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9995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965FF7" w14:paraId="4C11597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C09365F" w14:textId="77777777" w:rsidR="00965FF7" w:rsidRDefault="00965FF7" w:rsidP="00965F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77BD44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A4C2FA" w14:textId="77777777" w:rsidR="00965FF7" w:rsidRPr="00E4497E" w:rsidRDefault="00965FF7" w:rsidP="00965FF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D287" w14:textId="77777777" w:rsidR="00965FF7" w:rsidRDefault="00965FF7" w:rsidP="00965FF7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</w:tbl>
    <w:p w14:paraId="50A2DF16" w14:textId="77777777" w:rsidR="008F2FF8" w:rsidRDefault="008F2FF8">
      <w:pPr>
        <w:rPr>
          <w:rFonts w:cs="Arial"/>
          <w:b w:val="0"/>
          <w:bCs/>
          <w:sz w:val="20"/>
        </w:rPr>
      </w:pPr>
    </w:p>
    <w:sectPr w:rsidR="008F2FF8">
      <w:headerReference w:type="default" r:id="rId81"/>
      <w:footerReference w:type="even" r:id="rId82"/>
      <w:footerReference w:type="default" r:id="rId83"/>
      <w:pgSz w:w="15840" w:h="12240" w:orient="landscape" w:code="1"/>
      <w:pgMar w:top="864" w:right="576" w:bottom="720" w:left="576" w:header="288" w:footer="288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E131" w14:textId="77777777" w:rsidR="00DE453B" w:rsidRDefault="00DE453B">
      <w:r>
        <w:separator/>
      </w:r>
    </w:p>
  </w:endnote>
  <w:endnote w:type="continuationSeparator" w:id="0">
    <w:p w14:paraId="6D777F1C" w14:textId="77777777" w:rsidR="00DE453B" w:rsidRDefault="00DE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5A9" w14:textId="77777777" w:rsidR="008F2FF8" w:rsidRDefault="008F2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F9061" w14:textId="77777777" w:rsidR="008F2FF8" w:rsidRDefault="008F2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10E6" w14:textId="77777777" w:rsidR="008F2FF8" w:rsidRDefault="008F2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7CF16AD" w14:textId="77777777" w:rsidR="008F2FF8" w:rsidRDefault="008F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1E32" w14:textId="77777777" w:rsidR="00DE453B" w:rsidRDefault="00DE453B">
      <w:r>
        <w:separator/>
      </w:r>
    </w:p>
  </w:footnote>
  <w:footnote w:type="continuationSeparator" w:id="0">
    <w:p w14:paraId="57B320A3" w14:textId="77777777" w:rsidR="00DE453B" w:rsidRDefault="00DE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9308" w14:textId="1FEFB6F6" w:rsidR="00DE41B6" w:rsidRPr="00244442" w:rsidRDefault="00244442" w:rsidP="00DE41B6">
    <w:pPr>
      <w:pStyle w:val="Header"/>
      <w:rPr>
        <w:b w:val="0"/>
        <w:bCs/>
        <w:sz w:val="20"/>
      </w:rPr>
    </w:pPr>
    <w:r>
      <w:rPr>
        <w:b w:val="0"/>
        <w:bCs/>
        <w:sz w:val="20"/>
      </w:rPr>
      <w:t xml:space="preserve">Document updated periodically. Last revised </w:t>
    </w:r>
    <w:r w:rsidR="00D13BF1">
      <w:rPr>
        <w:b w:val="0"/>
        <w:bCs/>
        <w:sz w:val="20"/>
      </w:rPr>
      <w:t>Dec</w:t>
    </w:r>
    <w:r>
      <w:rPr>
        <w:b w:val="0"/>
        <w:bCs/>
        <w:sz w:val="20"/>
      </w:rPr>
      <w:t xml:space="preserve"> 202</w:t>
    </w:r>
    <w:r w:rsidR="00D13BF1">
      <w:rPr>
        <w:b w:val="0"/>
        <w:bCs/>
        <w:sz w:val="20"/>
      </w:rPr>
      <w:t>2</w:t>
    </w:r>
    <w:r>
      <w:rPr>
        <w:b w:val="0"/>
        <w:bCs/>
        <w:sz w:val="20"/>
      </w:rPr>
      <w:t xml:space="preserve">. All referenced Kansas laws below can be found at </w:t>
    </w:r>
    <w:hyperlink r:id="rId1" w:history="1">
      <w:r>
        <w:rPr>
          <w:rStyle w:val="Hyperlink"/>
          <w:b w:val="0"/>
          <w:bCs/>
          <w:sz w:val="20"/>
        </w:rPr>
        <w:t>insurance.kansas.gov/legal-issues</w:t>
      </w:r>
    </w:hyperlink>
    <w:r>
      <w:rPr>
        <w:b w:val="0"/>
        <w:bCs/>
        <w:sz w:val="20"/>
      </w:rPr>
      <w:t xml:space="preserve"> &amp; </w:t>
    </w:r>
    <w:hyperlink r:id="rId2" w:history="1">
      <w:r>
        <w:rPr>
          <w:rStyle w:val="Hyperlink"/>
          <w:b w:val="0"/>
          <w:bCs/>
          <w:sz w:val="20"/>
        </w:rPr>
        <w:t>ksrevisor.org</w:t>
      </w:r>
    </w:hyperlink>
  </w:p>
  <w:p w14:paraId="07369AF0" w14:textId="77777777" w:rsidR="00C73B7B" w:rsidRPr="00DE41B6" w:rsidRDefault="00C73B7B" w:rsidP="00DE4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84"/>
    <w:rsid w:val="00032695"/>
    <w:rsid w:val="00046F8F"/>
    <w:rsid w:val="00062204"/>
    <w:rsid w:val="000A1884"/>
    <w:rsid w:val="000C56A4"/>
    <w:rsid w:val="00117C01"/>
    <w:rsid w:val="00150025"/>
    <w:rsid w:val="00163E8C"/>
    <w:rsid w:val="00180401"/>
    <w:rsid w:val="001C0716"/>
    <w:rsid w:val="00244442"/>
    <w:rsid w:val="00253B77"/>
    <w:rsid w:val="00271F21"/>
    <w:rsid w:val="002A61CF"/>
    <w:rsid w:val="002C5613"/>
    <w:rsid w:val="002D0E4A"/>
    <w:rsid w:val="002F49CD"/>
    <w:rsid w:val="00307977"/>
    <w:rsid w:val="00312A6D"/>
    <w:rsid w:val="003210A6"/>
    <w:rsid w:val="00352510"/>
    <w:rsid w:val="003732EF"/>
    <w:rsid w:val="003C734C"/>
    <w:rsid w:val="003F6981"/>
    <w:rsid w:val="004101C8"/>
    <w:rsid w:val="00440A8C"/>
    <w:rsid w:val="004C6CD4"/>
    <w:rsid w:val="005430B9"/>
    <w:rsid w:val="005448C3"/>
    <w:rsid w:val="00563CE9"/>
    <w:rsid w:val="005B4E49"/>
    <w:rsid w:val="00665FEE"/>
    <w:rsid w:val="0068239A"/>
    <w:rsid w:val="00687862"/>
    <w:rsid w:val="006C6BFC"/>
    <w:rsid w:val="006D717E"/>
    <w:rsid w:val="006E4875"/>
    <w:rsid w:val="006F52DE"/>
    <w:rsid w:val="0070773C"/>
    <w:rsid w:val="00737372"/>
    <w:rsid w:val="00750534"/>
    <w:rsid w:val="007D49DF"/>
    <w:rsid w:val="00815108"/>
    <w:rsid w:val="00875BF2"/>
    <w:rsid w:val="008F2FF8"/>
    <w:rsid w:val="00934B6E"/>
    <w:rsid w:val="00965FF7"/>
    <w:rsid w:val="009958D9"/>
    <w:rsid w:val="00A17483"/>
    <w:rsid w:val="00A41DAF"/>
    <w:rsid w:val="00A53ED2"/>
    <w:rsid w:val="00A60B4A"/>
    <w:rsid w:val="00A83BB9"/>
    <w:rsid w:val="00A9677B"/>
    <w:rsid w:val="00AA00E7"/>
    <w:rsid w:val="00B75D3C"/>
    <w:rsid w:val="00B82433"/>
    <w:rsid w:val="00B82BC7"/>
    <w:rsid w:val="00BB455B"/>
    <w:rsid w:val="00BB78D3"/>
    <w:rsid w:val="00BD1916"/>
    <w:rsid w:val="00C617B8"/>
    <w:rsid w:val="00C73B7B"/>
    <w:rsid w:val="00CB5618"/>
    <w:rsid w:val="00CD616D"/>
    <w:rsid w:val="00CE6FC9"/>
    <w:rsid w:val="00D13BF1"/>
    <w:rsid w:val="00D22146"/>
    <w:rsid w:val="00D52801"/>
    <w:rsid w:val="00DB61A3"/>
    <w:rsid w:val="00DE41B6"/>
    <w:rsid w:val="00DE453B"/>
    <w:rsid w:val="00E4497E"/>
    <w:rsid w:val="00F215F7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5E763"/>
  <w15:chartTrackingRefBased/>
  <w15:docId w15:val="{0EFE9FBE-9AE7-4B29-AE46-491CDC9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napToGrid w:val="0"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sid w:val="000A18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497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449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B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3B7B"/>
    <w:rPr>
      <w:rFonts w:ascii="Arial" w:hAnsi="Arial"/>
      <w:b/>
      <w:sz w:val="22"/>
    </w:rPr>
  </w:style>
  <w:style w:type="character" w:customStyle="1" w:styleId="mark3mlgw2ln8">
    <w:name w:val="mark3mlgw2ln8"/>
    <w:rsid w:val="00B82433"/>
  </w:style>
  <w:style w:type="character" w:customStyle="1" w:styleId="apple-converted-space">
    <w:name w:val="apple-converted-space"/>
    <w:rsid w:val="00B8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srevisor.org/statutes/chapters/ch40/040_009_0055b.html" TargetMode="External"/><Relationship Id="rId21" Type="http://schemas.openxmlformats.org/officeDocument/2006/relationships/hyperlink" Target="https://www.ksrevisor.org/statutes/chapters/ch40/040_002_0120.html" TargetMode="External"/><Relationship Id="rId42" Type="http://schemas.openxmlformats.org/officeDocument/2006/relationships/hyperlink" Target="https://insurance.ks.gov/documents/department/regulations-adopted/article-3/40-3-6.pdf" TargetMode="External"/><Relationship Id="rId47" Type="http://schemas.openxmlformats.org/officeDocument/2006/relationships/hyperlink" Target="https://www.ksrevisor.org/statutes/chapters/ch60/060_005_0011.html" TargetMode="External"/><Relationship Id="rId63" Type="http://schemas.openxmlformats.org/officeDocument/2006/relationships/hyperlink" Target="https://www.ksrevisor.org/statutes/chapters/ch40/040_009_0053.html" TargetMode="External"/><Relationship Id="rId68" Type="http://schemas.openxmlformats.org/officeDocument/2006/relationships/hyperlink" Target="https://insurance.ks.gov/documents/department/regulations-adopted/article-3/40-3-47.pdf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ksrevisor.org/statutes/chapters/ch40/040_002_0112.html" TargetMode="External"/><Relationship Id="rId11" Type="http://schemas.openxmlformats.org/officeDocument/2006/relationships/hyperlink" Target="https://insurance.ks.gov/documents/department/regulations-adopted/article-3/40-3-23.pdf" TargetMode="External"/><Relationship Id="rId32" Type="http://schemas.openxmlformats.org/officeDocument/2006/relationships/hyperlink" Target="https://insurance.ks.gov/documents/department/regulations-adopted/article-1/40-1-15.pdf" TargetMode="External"/><Relationship Id="rId37" Type="http://schemas.openxmlformats.org/officeDocument/2006/relationships/hyperlink" Target="https://insurance.ks.gov/documents/department/regulations-adopted/article-3/40-3-6.pdf" TargetMode="External"/><Relationship Id="rId53" Type="http://schemas.openxmlformats.org/officeDocument/2006/relationships/hyperlink" Target="https://www.ksrevisor.org/statutes/chapters/ch40/040_009_0055.html" TargetMode="External"/><Relationship Id="rId58" Type="http://schemas.openxmlformats.org/officeDocument/2006/relationships/hyperlink" Target="https://www.ksrevisor.org/statutes/chapters/ch40/040_051_0003.html" TargetMode="External"/><Relationship Id="rId74" Type="http://schemas.openxmlformats.org/officeDocument/2006/relationships/hyperlink" Target="https://insurance.ks.gov/documents/department/regulations-adopted/article-3/40-3-13.pdf" TargetMode="External"/><Relationship Id="rId79" Type="http://schemas.openxmlformats.org/officeDocument/2006/relationships/hyperlink" Target="https://insurance.ks.gov/documents/department/regulations-adopted/article-3/40-3-45.pdf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ksrevisor.org/statutes/chapters/ch40/040_002_0121.html" TargetMode="External"/><Relationship Id="rId14" Type="http://schemas.openxmlformats.org/officeDocument/2006/relationships/hyperlink" Target="https://www.ksrevisor.org/statutes/chapters/ch40/040_002_0121.html" TargetMode="External"/><Relationship Id="rId22" Type="http://schemas.openxmlformats.org/officeDocument/2006/relationships/hyperlink" Target="https://www.ksrevisor.org/statutes/chapters/ch40/040_002_0121.html" TargetMode="External"/><Relationship Id="rId27" Type="http://schemas.openxmlformats.org/officeDocument/2006/relationships/hyperlink" Target="https://www.ksrevisor.org/statutes/chapters/ch40/040_051_0007.html" TargetMode="External"/><Relationship Id="rId30" Type="http://schemas.openxmlformats.org/officeDocument/2006/relationships/hyperlink" Target="https://www.ksrevisor.org/statutes/chapters/ch40/040_002_0016.html" TargetMode="External"/><Relationship Id="rId35" Type="http://schemas.openxmlformats.org/officeDocument/2006/relationships/hyperlink" Target="https://www.ksrevisor.org/statutes/chapters/ch40/040_009_0053.html" TargetMode="External"/><Relationship Id="rId43" Type="http://schemas.openxmlformats.org/officeDocument/2006/relationships/hyperlink" Target="https://insurance.ks.gov/documents/department/regulations-adopted/article-3/40-3-9.pdf" TargetMode="External"/><Relationship Id="rId48" Type="http://schemas.openxmlformats.org/officeDocument/2006/relationships/hyperlink" Target="https://www.ksrevisor.org/statutes/chapters/ch40/040_002_0115.html" TargetMode="External"/><Relationship Id="rId56" Type="http://schemas.openxmlformats.org/officeDocument/2006/relationships/hyperlink" Target="https://insurance.ks.gov/documents/department/regulations-adopted/article-3/40-3-25.pdf" TargetMode="External"/><Relationship Id="rId64" Type="http://schemas.openxmlformats.org/officeDocument/2006/relationships/hyperlink" Target="https://www.ksrevisor.org/statutes/chapters/ch40/040_009_0054.html" TargetMode="External"/><Relationship Id="rId69" Type="http://schemas.openxmlformats.org/officeDocument/2006/relationships/hyperlink" Target="https://insurance.ks.gov/documents/department/regulations-adopted/article-1/40-1-17.pdf" TargetMode="External"/><Relationship Id="rId77" Type="http://schemas.openxmlformats.org/officeDocument/2006/relationships/hyperlink" Target="https://www.ksrevisor.org/statutes/chapters/ch40/040_009_0054.html" TargetMode="External"/><Relationship Id="rId8" Type="http://schemas.openxmlformats.org/officeDocument/2006/relationships/hyperlink" Target="https://www.ksrevisor.org/statutes/chapters/ch40/040_009_0001.html" TargetMode="External"/><Relationship Id="rId51" Type="http://schemas.openxmlformats.org/officeDocument/2006/relationships/hyperlink" Target="https://www.ksrevisor.org/statutes/chapters/ch40/040_009_0054.html" TargetMode="External"/><Relationship Id="rId72" Type="http://schemas.openxmlformats.org/officeDocument/2006/relationships/hyperlink" Target="https://insurance.ks.gov/documents/department/regulations-adopted/article-1/40-1-9.pdf" TargetMode="External"/><Relationship Id="rId80" Type="http://schemas.openxmlformats.org/officeDocument/2006/relationships/hyperlink" Target="https://www.ksrevisor.org/statutes/chapters/ch40/040_009_0054.htm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surance.ks.gov/department/LegalIssues/bulletins/1998-13.html" TargetMode="External"/><Relationship Id="rId17" Type="http://schemas.openxmlformats.org/officeDocument/2006/relationships/hyperlink" Target="https://www.ksrevisor.org/statutes/chapters/ch40/040_002_0122.html" TargetMode="External"/><Relationship Id="rId25" Type="http://schemas.openxmlformats.org/officeDocument/2006/relationships/hyperlink" Target="https://insurance.ks.gov/department/LegalIssues/bulletins/2010-2.pdf" TargetMode="External"/><Relationship Id="rId33" Type="http://schemas.openxmlformats.org/officeDocument/2006/relationships/hyperlink" Target="https://insurance.ks.gov/documents/department/regulations-adopted/article-1/40-1-19.pdf" TargetMode="External"/><Relationship Id="rId38" Type="http://schemas.openxmlformats.org/officeDocument/2006/relationships/hyperlink" Target="https://www.ksrevisor.org/statutes/chapters/ch40/040_009_0055.html" TargetMode="External"/><Relationship Id="rId46" Type="http://schemas.openxmlformats.org/officeDocument/2006/relationships/hyperlink" Target="https://insurance.ks.gov/documents/department/regulations-adopted/article-1/40-1-20.pdf" TargetMode="External"/><Relationship Id="rId59" Type="http://schemas.openxmlformats.org/officeDocument/2006/relationships/hyperlink" Target="https://www.ksrevisor.org/statutes/chapters/ch40/040_051_0004.html" TargetMode="External"/><Relationship Id="rId67" Type="http://schemas.openxmlformats.org/officeDocument/2006/relationships/hyperlink" Target="https://insurance.ks.gov/documents/department/regulations-adopted/article-1/40-1-39.pdf" TargetMode="External"/><Relationship Id="rId20" Type="http://schemas.openxmlformats.org/officeDocument/2006/relationships/hyperlink" Target="https://www.ksrevisor.org/statutes/chapters/ch40/040_002_0122.html" TargetMode="External"/><Relationship Id="rId41" Type="http://schemas.openxmlformats.org/officeDocument/2006/relationships/hyperlink" Target="https://www.ksrevisor.org/statutes/chapters/ch40/040_002_0126.html" TargetMode="External"/><Relationship Id="rId54" Type="http://schemas.openxmlformats.org/officeDocument/2006/relationships/hyperlink" Target="https://insurance.ks.gov/documents/department/regulations-adopted/article-3/40-3-47.pdf" TargetMode="External"/><Relationship Id="rId62" Type="http://schemas.openxmlformats.org/officeDocument/2006/relationships/hyperlink" Target="https://www.ksrevisor.org/statutes/chapters/ch40/040_009_0053.html" TargetMode="External"/><Relationship Id="rId70" Type="http://schemas.openxmlformats.org/officeDocument/2006/relationships/hyperlink" Target="https://www.ksrevisor.org/statutes/chapters/ch40/040_002_0112.html" TargetMode="External"/><Relationship Id="rId75" Type="http://schemas.openxmlformats.org/officeDocument/2006/relationships/hyperlink" Target="https://insurance.ks.gov/documents/department/regulations-adopted/article-3/40-3-13.pdf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40/040_009_0055.html" TargetMode="External"/><Relationship Id="rId15" Type="http://schemas.openxmlformats.org/officeDocument/2006/relationships/hyperlink" Target="https://insurance.ks.gov/documents/department/regulations-adopted/article-3/40-3-15.pdf" TargetMode="External"/><Relationship Id="rId23" Type="http://schemas.openxmlformats.org/officeDocument/2006/relationships/hyperlink" Target="https://www.ksrevisor.org/statutes/chapters/ch40/040_002_0122.html" TargetMode="External"/><Relationship Id="rId28" Type="http://schemas.openxmlformats.org/officeDocument/2006/relationships/hyperlink" Target="https://www.ksrevisor.org/statutes/chapters/ch40/040_051_0003.html" TargetMode="External"/><Relationship Id="rId36" Type="http://schemas.openxmlformats.org/officeDocument/2006/relationships/hyperlink" Target="https://insurance.ks.gov/department/LegalIssues/bulletins/1983-19.html" TargetMode="External"/><Relationship Id="rId49" Type="http://schemas.openxmlformats.org/officeDocument/2006/relationships/hyperlink" Target="https://www.ksrevisor.org/statutes/chapters/ch40/040_002_0118.html" TargetMode="External"/><Relationship Id="rId57" Type="http://schemas.openxmlformats.org/officeDocument/2006/relationships/hyperlink" Target="https://insurance.ks.gov/documents/department/regulations-adopted/article-3/40-3-26.pdf" TargetMode="External"/><Relationship Id="rId10" Type="http://schemas.openxmlformats.org/officeDocument/2006/relationships/hyperlink" Target="https://www.ksrevisor.org/statutes/chapters/ch40/040_024_0004.html" TargetMode="External"/><Relationship Id="rId31" Type="http://schemas.openxmlformats.org/officeDocument/2006/relationships/hyperlink" Target="https://insurance.ks.gov/documents/department/regulations-adopted/article-3/40-3-32.pdf" TargetMode="External"/><Relationship Id="rId44" Type="http://schemas.openxmlformats.org/officeDocument/2006/relationships/hyperlink" Target="https://www.ksrevisor.org/statutes/chapters/ch40/040_002_0115.html" TargetMode="External"/><Relationship Id="rId52" Type="http://schemas.openxmlformats.org/officeDocument/2006/relationships/hyperlink" Target="https://insurance.ks.gov/documents/department/regulations-adopted/article-3/40-3-26.pdf" TargetMode="External"/><Relationship Id="rId60" Type="http://schemas.openxmlformats.org/officeDocument/2006/relationships/hyperlink" Target="https://www.ksrevisor.org/statutes/chapters/ch40/040_051_0007.html" TargetMode="External"/><Relationship Id="rId65" Type="http://schemas.openxmlformats.org/officeDocument/2006/relationships/hyperlink" Target="https://www.ksrevisor.org/statutes/chapters/ch40/040_009_0055.html" TargetMode="External"/><Relationship Id="rId73" Type="http://schemas.openxmlformats.org/officeDocument/2006/relationships/hyperlink" Target="https://www.ksrevisor.org/statutes/chapters/ch40/040_009_0053.html" TargetMode="External"/><Relationship Id="rId78" Type="http://schemas.openxmlformats.org/officeDocument/2006/relationships/hyperlink" Target="https://www.ksrevisor.org/statutes/chapters/ch40/040_009_0054.html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ksrevisor.org/statutes/chapters/ch40/040_011_0002.html" TargetMode="External"/><Relationship Id="rId13" Type="http://schemas.openxmlformats.org/officeDocument/2006/relationships/hyperlink" Target="https://www.ksrevisor.org/statutes/chapters/ch40/040_002_0120.html" TargetMode="External"/><Relationship Id="rId18" Type="http://schemas.openxmlformats.org/officeDocument/2006/relationships/hyperlink" Target="https://insurance.ks.gov/documents/department/regulations-adopted/article-3/40-3-15.pdf" TargetMode="External"/><Relationship Id="rId39" Type="http://schemas.openxmlformats.org/officeDocument/2006/relationships/hyperlink" Target="https://www.ksrevisor.org/statutes/chapters/ch60/060_005_0011.html" TargetMode="External"/><Relationship Id="rId34" Type="http://schemas.openxmlformats.org/officeDocument/2006/relationships/hyperlink" Target="https://insurance.ks.gov/documents/department/regulations-adopted/article-3/40-3-5.pdf" TargetMode="External"/><Relationship Id="rId50" Type="http://schemas.openxmlformats.org/officeDocument/2006/relationships/hyperlink" Target="https://insurance.ks.gov/documents/department/regulations-adopted/article-3/40-3-16.pdf" TargetMode="External"/><Relationship Id="rId55" Type="http://schemas.openxmlformats.org/officeDocument/2006/relationships/hyperlink" Target="https://www.ksrevisor.org/statutes/chapters/ch40/040_009_0054.html" TargetMode="External"/><Relationship Id="rId76" Type="http://schemas.openxmlformats.org/officeDocument/2006/relationships/hyperlink" Target="https://www.ksrevisor.org/statutes/chapters/ch40/040_009_0055b.html" TargetMode="External"/><Relationship Id="rId7" Type="http://schemas.openxmlformats.org/officeDocument/2006/relationships/hyperlink" Target="https://www.ksrevisor.org/statutes/chapters/ch40/040_002_0016.html" TargetMode="External"/><Relationship Id="rId71" Type="http://schemas.openxmlformats.org/officeDocument/2006/relationships/hyperlink" Target="https://insurance.ks.gov/documents/department/regulations-adopted/article-1/40-1-1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surance.ks.gov/documents/department/regulations-adopted/article-1/40-1-46.pdf" TargetMode="External"/><Relationship Id="rId24" Type="http://schemas.openxmlformats.org/officeDocument/2006/relationships/hyperlink" Target="https://insurance.ks.gov/documents/department/regulations-adopted/article-1/40-1-17.pdf" TargetMode="External"/><Relationship Id="rId40" Type="http://schemas.openxmlformats.org/officeDocument/2006/relationships/hyperlink" Target="https://www.ksrevisor.org/statutes/chapters/ch40/040_009_0053.html" TargetMode="External"/><Relationship Id="rId45" Type="http://schemas.openxmlformats.org/officeDocument/2006/relationships/hyperlink" Target="https://www.ksrevisor.org/statutes/chapters/ch40/040_009_0066.html" TargetMode="External"/><Relationship Id="rId66" Type="http://schemas.openxmlformats.org/officeDocument/2006/relationships/hyperlink" Target="https://insurance.ks.gov/documents/department/regulations-adopted/article-1/40-1-32.pdf" TargetMode="External"/><Relationship Id="rId61" Type="http://schemas.openxmlformats.org/officeDocument/2006/relationships/hyperlink" Target="https://www.ksrevisor.org/statutes/chapters/ch40/040_051_0015.html" TargetMode="External"/><Relationship Id="rId8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srevisor.org/" TargetMode="External"/><Relationship Id="rId1" Type="http://schemas.openxmlformats.org/officeDocument/2006/relationships/hyperlink" Target="https://insurance.kansas.gov/legal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BUSINESS:</vt:lpstr>
    </vt:vector>
  </TitlesOfParts>
  <Company>NYSINS</Company>
  <LinksUpToDate>false</LinksUpToDate>
  <CharactersWithSpaces>18818</CharactersWithSpaces>
  <SharedDoc>false</SharedDoc>
  <HLinks>
    <vt:vector size="498" baseType="variant">
      <vt:variant>
        <vt:i4>6619256</vt:i4>
      </vt:variant>
      <vt:variant>
        <vt:i4>240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7602237</vt:i4>
      </vt:variant>
      <vt:variant>
        <vt:i4>237</vt:i4>
      </vt:variant>
      <vt:variant>
        <vt:i4>0</vt:i4>
      </vt:variant>
      <vt:variant>
        <vt:i4>5</vt:i4>
      </vt:variant>
      <vt:variant>
        <vt:lpwstr>https://insurance.ks.gov/documents/department/regulations-adopted/article-3/40-3-45.pdf</vt:lpwstr>
      </vt:variant>
      <vt:variant>
        <vt:lpwstr/>
      </vt:variant>
      <vt:variant>
        <vt:i4>6619256</vt:i4>
      </vt:variant>
      <vt:variant>
        <vt:i4>234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6619256</vt:i4>
      </vt:variant>
      <vt:variant>
        <vt:i4>231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3407910</vt:i4>
      </vt:variant>
      <vt:variant>
        <vt:i4>228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5308481</vt:i4>
      </vt:variant>
      <vt:variant>
        <vt:i4>225</vt:i4>
      </vt:variant>
      <vt:variant>
        <vt:i4>0</vt:i4>
      </vt:variant>
      <vt:variant>
        <vt:i4>5</vt:i4>
      </vt:variant>
      <vt:variant>
        <vt:lpwstr>https://insurance.ks.gov/department/LegalIssues/bulletins/2006-7.pdf</vt:lpwstr>
      </vt:variant>
      <vt:variant>
        <vt:lpwstr/>
      </vt:variant>
      <vt:variant>
        <vt:i4>7405627</vt:i4>
      </vt:variant>
      <vt:variant>
        <vt:i4>222</vt:i4>
      </vt:variant>
      <vt:variant>
        <vt:i4>0</vt:i4>
      </vt:variant>
      <vt:variant>
        <vt:i4>5</vt:i4>
      </vt:variant>
      <vt:variant>
        <vt:lpwstr>https://insurance.ks.gov/documents/department/regulations-adopted/article-3/40-3-13.pdf</vt:lpwstr>
      </vt:variant>
      <vt:variant>
        <vt:lpwstr/>
      </vt:variant>
      <vt:variant>
        <vt:i4>7405626</vt:i4>
      </vt:variant>
      <vt:variant>
        <vt:i4>219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7405627</vt:i4>
      </vt:variant>
      <vt:variant>
        <vt:i4>216</vt:i4>
      </vt:variant>
      <vt:variant>
        <vt:i4>0</vt:i4>
      </vt:variant>
      <vt:variant>
        <vt:i4>5</vt:i4>
      </vt:variant>
      <vt:variant>
        <vt:lpwstr>https://insurance.ks.gov/documents/department/regulations-adopted/article-3/40-3-13.pdf</vt:lpwstr>
      </vt:variant>
      <vt:variant>
        <vt:lpwstr/>
      </vt:variant>
      <vt:variant>
        <vt:i4>7405626</vt:i4>
      </vt:variant>
      <vt:variant>
        <vt:i4>213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6619263</vt:i4>
      </vt:variant>
      <vt:variant>
        <vt:i4>210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2555952</vt:i4>
      </vt:variant>
      <vt:variant>
        <vt:i4>207</vt:i4>
      </vt:variant>
      <vt:variant>
        <vt:i4>0</vt:i4>
      </vt:variant>
      <vt:variant>
        <vt:i4>5</vt:i4>
      </vt:variant>
      <vt:variant>
        <vt:lpwstr>https://insurance.ks.gov/documents/department/regulations-adopted/article-1/40-1-9.pdf</vt:lpwstr>
      </vt:variant>
      <vt:variant>
        <vt:lpwstr/>
      </vt:variant>
      <vt:variant>
        <vt:i4>7536698</vt:i4>
      </vt:variant>
      <vt:variant>
        <vt:i4>204</vt:i4>
      </vt:variant>
      <vt:variant>
        <vt:i4>0</vt:i4>
      </vt:variant>
      <vt:variant>
        <vt:i4>5</vt:i4>
      </vt:variant>
      <vt:variant>
        <vt:lpwstr>https://insurance.ks.gov/documents/department/regulations-adopted/article-1/40-1-10.pdf</vt:lpwstr>
      </vt:variant>
      <vt:variant>
        <vt:lpwstr/>
      </vt:variant>
      <vt:variant>
        <vt:i4>6946943</vt:i4>
      </vt:variant>
      <vt:variant>
        <vt:i4>201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7536701</vt:i4>
      </vt:variant>
      <vt:variant>
        <vt:i4>198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7602239</vt:i4>
      </vt:variant>
      <vt:variant>
        <vt:i4>195</vt:i4>
      </vt:variant>
      <vt:variant>
        <vt:i4>0</vt:i4>
      </vt:variant>
      <vt:variant>
        <vt:i4>5</vt:i4>
      </vt:variant>
      <vt:variant>
        <vt:lpwstr>https://insurance.ks.gov/documents/department/regulations-adopted/article-3/40-3-47.pdf</vt:lpwstr>
      </vt:variant>
      <vt:variant>
        <vt:lpwstr/>
      </vt:variant>
      <vt:variant>
        <vt:i4>7405619</vt:i4>
      </vt:variant>
      <vt:variant>
        <vt:i4>192</vt:i4>
      </vt:variant>
      <vt:variant>
        <vt:i4>0</vt:i4>
      </vt:variant>
      <vt:variant>
        <vt:i4>5</vt:i4>
      </vt:variant>
      <vt:variant>
        <vt:lpwstr>https://insurance.ks.gov/documents/department/regulations-adopted/article-1/40-1-39.pdf</vt:lpwstr>
      </vt:variant>
      <vt:variant>
        <vt:lpwstr/>
      </vt:variant>
      <vt:variant>
        <vt:i4>7405624</vt:i4>
      </vt:variant>
      <vt:variant>
        <vt:i4>189</vt:i4>
      </vt:variant>
      <vt:variant>
        <vt:i4>0</vt:i4>
      </vt:variant>
      <vt:variant>
        <vt:i4>5</vt:i4>
      </vt:variant>
      <vt:variant>
        <vt:lpwstr>https://insurance.ks.gov/documents/department/regulations-adopted/article-1/40-1-32.pdf</vt:lpwstr>
      </vt:variant>
      <vt:variant>
        <vt:lpwstr/>
      </vt:variant>
      <vt:variant>
        <vt:i4>6619257</vt:i4>
      </vt:variant>
      <vt:variant>
        <vt:i4>186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6619256</vt:i4>
      </vt:variant>
      <vt:variant>
        <vt:i4>183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6619263</vt:i4>
      </vt:variant>
      <vt:variant>
        <vt:i4>180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6619263</vt:i4>
      </vt:variant>
      <vt:variant>
        <vt:i4>177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6881404</vt:i4>
      </vt:variant>
      <vt:variant>
        <vt:i4>174</vt:i4>
      </vt:variant>
      <vt:variant>
        <vt:i4>0</vt:i4>
      </vt:variant>
      <vt:variant>
        <vt:i4>5</vt:i4>
      </vt:variant>
      <vt:variant>
        <vt:lpwstr>https://www.ksrevisor.org/statutes/chapters/ch40/040_051_0015.html</vt:lpwstr>
      </vt:variant>
      <vt:variant>
        <vt:lpwstr/>
      </vt:variant>
      <vt:variant>
        <vt:i4>6815870</vt:i4>
      </vt:variant>
      <vt:variant>
        <vt:i4>171</vt:i4>
      </vt:variant>
      <vt:variant>
        <vt:i4>0</vt:i4>
      </vt:variant>
      <vt:variant>
        <vt:i4>5</vt:i4>
      </vt:variant>
      <vt:variant>
        <vt:lpwstr>https://www.ksrevisor.org/statutes/chapters/ch40/040_051_0007.html</vt:lpwstr>
      </vt:variant>
      <vt:variant>
        <vt:lpwstr/>
      </vt:variant>
      <vt:variant>
        <vt:i4>6815869</vt:i4>
      </vt:variant>
      <vt:variant>
        <vt:i4>168</vt:i4>
      </vt:variant>
      <vt:variant>
        <vt:i4>0</vt:i4>
      </vt:variant>
      <vt:variant>
        <vt:i4>5</vt:i4>
      </vt:variant>
      <vt:variant>
        <vt:lpwstr>https://www.ksrevisor.org/statutes/chapters/ch40/040_051_0004.html</vt:lpwstr>
      </vt:variant>
      <vt:variant>
        <vt:lpwstr/>
      </vt:variant>
      <vt:variant>
        <vt:i4>6815866</vt:i4>
      </vt:variant>
      <vt:variant>
        <vt:i4>165</vt:i4>
      </vt:variant>
      <vt:variant>
        <vt:i4>0</vt:i4>
      </vt:variant>
      <vt:variant>
        <vt:i4>5</vt:i4>
      </vt:variant>
      <vt:variant>
        <vt:lpwstr>https://www.ksrevisor.org/statutes/chapters/ch40/040_051_0003.html</vt:lpwstr>
      </vt:variant>
      <vt:variant>
        <vt:lpwstr/>
      </vt:variant>
      <vt:variant>
        <vt:i4>7471166</vt:i4>
      </vt:variant>
      <vt:variant>
        <vt:i4>162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7471165</vt:i4>
      </vt:variant>
      <vt:variant>
        <vt:i4>159</vt:i4>
      </vt:variant>
      <vt:variant>
        <vt:i4>0</vt:i4>
      </vt:variant>
      <vt:variant>
        <vt:i4>5</vt:i4>
      </vt:variant>
      <vt:variant>
        <vt:lpwstr>https://insurance.ks.gov/documents/department/regulations-adopted/article-3/40-3-25.pdf</vt:lpwstr>
      </vt:variant>
      <vt:variant>
        <vt:lpwstr/>
      </vt:variant>
      <vt:variant>
        <vt:i4>6619256</vt:i4>
      </vt:variant>
      <vt:variant>
        <vt:i4>156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7602239</vt:i4>
      </vt:variant>
      <vt:variant>
        <vt:i4>153</vt:i4>
      </vt:variant>
      <vt:variant>
        <vt:i4>0</vt:i4>
      </vt:variant>
      <vt:variant>
        <vt:i4>5</vt:i4>
      </vt:variant>
      <vt:variant>
        <vt:lpwstr>https://insurance.ks.gov/documents/department/regulations-adopted/article-3/40-3-47.pdf</vt:lpwstr>
      </vt:variant>
      <vt:variant>
        <vt:lpwstr/>
      </vt:variant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7471166</vt:i4>
      </vt:variant>
      <vt:variant>
        <vt:i4>147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6619256</vt:i4>
      </vt:variant>
      <vt:variant>
        <vt:i4>144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7405630</vt:i4>
      </vt:variant>
      <vt:variant>
        <vt:i4>141</vt:i4>
      </vt:variant>
      <vt:variant>
        <vt:i4>0</vt:i4>
      </vt:variant>
      <vt:variant>
        <vt:i4>5</vt:i4>
      </vt:variant>
      <vt:variant>
        <vt:lpwstr>https://insurance.ks.gov/documents/department/regulations-adopted/article-3/40-3-16.pdf</vt:lpwstr>
      </vt:variant>
      <vt:variant>
        <vt:lpwstr/>
      </vt:variant>
      <vt:variant>
        <vt:i4>6946933</vt:i4>
      </vt:variant>
      <vt:variant>
        <vt:i4>138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https://www.ksrevisor.org/statutes/chapters/ch40/040_002_0115.html</vt:lpwstr>
      </vt:variant>
      <vt:variant>
        <vt:lpwstr/>
      </vt:variant>
      <vt:variant>
        <vt:i4>7143549</vt:i4>
      </vt:variant>
      <vt:variant>
        <vt:i4>132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7340090</vt:i4>
      </vt:variant>
      <vt:variant>
        <vt:i4>129</vt:i4>
      </vt:variant>
      <vt:variant>
        <vt:i4>0</vt:i4>
      </vt:variant>
      <vt:variant>
        <vt:i4>5</vt:i4>
      </vt:variant>
      <vt:variant>
        <vt:lpwstr>https://insurance.ks.gov/documents/department/regulations-adopted/article-1/40-1-20.pdf</vt:lpwstr>
      </vt:variant>
      <vt:variant>
        <vt:lpwstr/>
      </vt:variant>
      <vt:variant>
        <vt:i4>6684794</vt:i4>
      </vt:variant>
      <vt:variant>
        <vt:i4>126</vt:i4>
      </vt:variant>
      <vt:variant>
        <vt:i4>0</vt:i4>
      </vt:variant>
      <vt:variant>
        <vt:i4>5</vt:i4>
      </vt:variant>
      <vt:variant>
        <vt:lpwstr>https://www.ksrevisor.org/statutes/chapters/ch40/040_009_0066.html</vt:lpwstr>
      </vt:variant>
      <vt:variant>
        <vt:lpwstr/>
      </vt:variant>
      <vt:variant>
        <vt:i4>6946936</vt:i4>
      </vt:variant>
      <vt:variant>
        <vt:i4>123</vt:i4>
      </vt:variant>
      <vt:variant>
        <vt:i4>0</vt:i4>
      </vt:variant>
      <vt:variant>
        <vt:i4>5</vt:i4>
      </vt:variant>
      <vt:variant>
        <vt:lpwstr>https://www.ksrevisor.org/statutes/chapters/ch40/040_002_0115.html</vt:lpwstr>
      </vt:variant>
      <vt:variant>
        <vt:lpwstr/>
      </vt:variant>
      <vt:variant>
        <vt:i4>2424882</vt:i4>
      </vt:variant>
      <vt:variant>
        <vt:i4>120</vt:i4>
      </vt:variant>
      <vt:variant>
        <vt:i4>0</vt:i4>
      </vt:variant>
      <vt:variant>
        <vt:i4>5</vt:i4>
      </vt:variant>
      <vt:variant>
        <vt:lpwstr>https://insurance.ks.gov/documents/department/regulations-adopted/article-3/40-3-9.pdf</vt:lpwstr>
      </vt:variant>
      <vt:variant>
        <vt:lpwstr/>
      </vt:variant>
      <vt:variant>
        <vt:i4>2359346</vt:i4>
      </vt:variant>
      <vt:variant>
        <vt:i4>117</vt:i4>
      </vt:variant>
      <vt:variant>
        <vt:i4>0</vt:i4>
      </vt:variant>
      <vt:variant>
        <vt:i4>5</vt:i4>
      </vt:variant>
      <vt:variant>
        <vt:lpwstr>https://insurance.ks.gov/documents/department/regulations-adopted/article-3/40-3-8.pdf</vt:lpwstr>
      </vt:variant>
      <vt:variant>
        <vt:lpwstr/>
      </vt:variant>
      <vt:variant>
        <vt:i4>2818098</vt:i4>
      </vt:variant>
      <vt:variant>
        <vt:i4>114</vt:i4>
      </vt:variant>
      <vt:variant>
        <vt:i4>0</vt:i4>
      </vt:variant>
      <vt:variant>
        <vt:i4>5</vt:i4>
      </vt:variant>
      <vt:variant>
        <vt:lpwstr>https://insurance.ks.gov/documents/department/regulations-adopted/article-3/40-3-7.pdf</vt:lpwstr>
      </vt:variant>
      <vt:variant>
        <vt:lpwstr/>
      </vt:variant>
      <vt:variant>
        <vt:i4>2752562</vt:i4>
      </vt:variant>
      <vt:variant>
        <vt:i4>111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6881403</vt:i4>
      </vt:variant>
      <vt:variant>
        <vt:i4>108</vt:i4>
      </vt:variant>
      <vt:variant>
        <vt:i4>0</vt:i4>
      </vt:variant>
      <vt:variant>
        <vt:i4>5</vt:i4>
      </vt:variant>
      <vt:variant>
        <vt:lpwstr>https://www.ksrevisor.org/statutes/chapters/ch40/040_002_0126.html</vt:lpwstr>
      </vt:variant>
      <vt:variant>
        <vt:lpwstr/>
      </vt:variant>
      <vt:variant>
        <vt:i4>6619263</vt:i4>
      </vt:variant>
      <vt:variant>
        <vt:i4>105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7143549</vt:i4>
      </vt:variant>
      <vt:variant>
        <vt:i4>102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6619257</vt:i4>
      </vt:variant>
      <vt:variant>
        <vt:i4>99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6946933</vt:i4>
      </vt:variant>
      <vt:variant>
        <vt:i4>96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2752562</vt:i4>
      </vt:variant>
      <vt:variant>
        <vt:i4>93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8060988</vt:i4>
      </vt:variant>
      <vt:variant>
        <vt:i4>90</vt:i4>
      </vt:variant>
      <vt:variant>
        <vt:i4>0</vt:i4>
      </vt:variant>
      <vt:variant>
        <vt:i4>5</vt:i4>
      </vt:variant>
      <vt:variant>
        <vt:lpwstr>https://insurance.ks.gov/department/LegalIssues/bulletins/1983-19.html</vt:lpwstr>
      </vt:variant>
      <vt:variant>
        <vt:lpwstr/>
      </vt:variant>
      <vt:variant>
        <vt:i4>6619263</vt:i4>
      </vt:variant>
      <vt:variant>
        <vt:i4>87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2687026</vt:i4>
      </vt:variant>
      <vt:variant>
        <vt:i4>84</vt:i4>
      </vt:variant>
      <vt:variant>
        <vt:i4>0</vt:i4>
      </vt:variant>
      <vt:variant>
        <vt:i4>5</vt:i4>
      </vt:variant>
      <vt:variant>
        <vt:lpwstr>https://insurance.ks.gov/documents/department/regulations-adopted/article-3/40-3-5.pdf</vt:lpwstr>
      </vt:variant>
      <vt:variant>
        <vt:lpwstr/>
      </vt:variant>
      <vt:variant>
        <vt:i4>7536691</vt:i4>
      </vt:variant>
      <vt:variant>
        <vt:i4>81</vt:i4>
      </vt:variant>
      <vt:variant>
        <vt:i4>0</vt:i4>
      </vt:variant>
      <vt:variant>
        <vt:i4>5</vt:i4>
      </vt:variant>
      <vt:variant>
        <vt:lpwstr>https://insurance.ks.gov/documents/department/regulations-adopted/article-1/40-1-19.pdf</vt:lpwstr>
      </vt:variant>
      <vt:variant>
        <vt:lpwstr/>
      </vt:variant>
      <vt:variant>
        <vt:i4>7536703</vt:i4>
      </vt:variant>
      <vt:variant>
        <vt:i4>78</vt:i4>
      </vt:variant>
      <vt:variant>
        <vt:i4>0</vt:i4>
      </vt:variant>
      <vt:variant>
        <vt:i4>5</vt:i4>
      </vt:variant>
      <vt:variant>
        <vt:lpwstr>https://insurance.ks.gov/documents/department/regulations-adopted/article-1/40-1-15.pdf</vt:lpwstr>
      </vt:variant>
      <vt:variant>
        <vt:lpwstr/>
      </vt:variant>
      <vt:variant>
        <vt:i4>7536698</vt:i4>
      </vt:variant>
      <vt:variant>
        <vt:i4>75</vt:i4>
      </vt:variant>
      <vt:variant>
        <vt:i4>0</vt:i4>
      </vt:variant>
      <vt:variant>
        <vt:i4>5</vt:i4>
      </vt:variant>
      <vt:variant>
        <vt:lpwstr>https://insurance.ks.gov/documents/department/regulations-adopted/article-3/40-3-32.pdf</vt:lpwstr>
      </vt:variant>
      <vt:variant>
        <vt:lpwstr/>
      </vt:variant>
      <vt:variant>
        <vt:i4>6946938</vt:i4>
      </vt:variant>
      <vt:variant>
        <vt:i4>72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7733308</vt:i4>
      </vt:variant>
      <vt:variant>
        <vt:i4>69</vt:i4>
      </vt:variant>
      <vt:variant>
        <vt:i4>0</vt:i4>
      </vt:variant>
      <vt:variant>
        <vt:i4>5</vt:i4>
      </vt:variant>
      <vt:variant>
        <vt:lpwstr>https://insurance.ks.gov/documents/department/regulations-adopted/article-1/40-1-46.pdf</vt:lpwstr>
      </vt:variant>
      <vt:variant>
        <vt:lpwstr/>
      </vt:variant>
      <vt:variant>
        <vt:i4>6815866</vt:i4>
      </vt:variant>
      <vt:variant>
        <vt:i4>66</vt:i4>
      </vt:variant>
      <vt:variant>
        <vt:i4>0</vt:i4>
      </vt:variant>
      <vt:variant>
        <vt:i4>5</vt:i4>
      </vt:variant>
      <vt:variant>
        <vt:lpwstr>https://www.ksrevisor.org/statutes/chapters/ch40/040_051_0003.html</vt:lpwstr>
      </vt:variant>
      <vt:variant>
        <vt:lpwstr/>
      </vt:variant>
      <vt:variant>
        <vt:i4>6815870</vt:i4>
      </vt:variant>
      <vt:variant>
        <vt:i4>63</vt:i4>
      </vt:variant>
      <vt:variant>
        <vt:i4>0</vt:i4>
      </vt:variant>
      <vt:variant>
        <vt:i4>5</vt:i4>
      </vt:variant>
      <vt:variant>
        <vt:lpwstr>https://www.ksrevisor.org/statutes/chapters/ch40/040_051_0007.html</vt:lpwstr>
      </vt:variant>
      <vt:variant>
        <vt:lpwstr/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5374016</vt:i4>
      </vt:variant>
      <vt:variant>
        <vt:i4>57</vt:i4>
      </vt:variant>
      <vt:variant>
        <vt:i4>0</vt:i4>
      </vt:variant>
      <vt:variant>
        <vt:i4>5</vt:i4>
      </vt:variant>
      <vt:variant>
        <vt:lpwstr>https://insurance.ks.gov/department/LegalIssues/bulletins/2010-2.pdf</vt:lpwstr>
      </vt:variant>
      <vt:variant>
        <vt:lpwstr/>
      </vt:variant>
      <vt:variant>
        <vt:i4>7536701</vt:i4>
      </vt:variant>
      <vt:variant>
        <vt:i4>54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6881407</vt:i4>
      </vt:variant>
      <vt:variant>
        <vt:i4>51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6881404</vt:i4>
      </vt:variant>
      <vt:variant>
        <vt:i4>48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45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6881407</vt:i4>
      </vt:variant>
      <vt:variant>
        <vt:i4>42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6881404</vt:i4>
      </vt:variant>
      <vt:variant>
        <vt:i4>39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7405629</vt:i4>
      </vt:variant>
      <vt:variant>
        <vt:i4>36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6881407</vt:i4>
      </vt:variant>
      <vt:variant>
        <vt:i4>33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6946943</vt:i4>
      </vt:variant>
      <vt:variant>
        <vt:i4>30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7405629</vt:i4>
      </vt:variant>
      <vt:variant>
        <vt:i4>27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6881404</vt:i4>
      </vt:variant>
      <vt:variant>
        <vt:i4>24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21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7340087</vt:i4>
      </vt:variant>
      <vt:variant>
        <vt:i4>18</vt:i4>
      </vt:variant>
      <vt:variant>
        <vt:i4>0</vt:i4>
      </vt:variant>
      <vt:variant>
        <vt:i4>5</vt:i4>
      </vt:variant>
      <vt:variant>
        <vt:lpwstr>https://insurance.ks.gov/department/LegalIssues/bulletins/1998-13.html</vt:lpwstr>
      </vt:variant>
      <vt:variant>
        <vt:lpwstr/>
      </vt:variant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https://insurance.ks.gov/documents/department/regulations-adopted/article-3/40-3-23.pdf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https://www.ksrevisor.org/statutes/chapters/ch40/040_024_0004.html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https://www.ksrevisor.org/statutes/chapters/ch40/040_011_0002.html</vt:lpwstr>
      </vt:variant>
      <vt:variant>
        <vt:lpwstr/>
      </vt:variant>
      <vt:variant>
        <vt:i4>6291581</vt:i4>
      </vt:variant>
      <vt:variant>
        <vt:i4>6</vt:i4>
      </vt:variant>
      <vt:variant>
        <vt:i4>0</vt:i4>
      </vt:variant>
      <vt:variant>
        <vt:i4>5</vt:i4>
      </vt:variant>
      <vt:variant>
        <vt:lpwstr>https://www.ksrevisor.org/statutes/chapters/ch40/040_009_0001.html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https://ksrevisor.org/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https://insurance.kansas.gov/legal-issues/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OF BUSINESS:</dc:title>
  <dc:subject/>
  <dc:creator>nprp0ech</dc:creator>
  <cp:keywords/>
  <dc:description/>
  <cp:lastModifiedBy>Valeri Burton [KID]</cp:lastModifiedBy>
  <cp:revision>2</cp:revision>
  <cp:lastPrinted>2002-11-25T21:07:00Z</cp:lastPrinted>
  <dcterms:created xsi:type="dcterms:W3CDTF">2023-12-11T18:06:00Z</dcterms:created>
  <dcterms:modified xsi:type="dcterms:W3CDTF">2023-12-11T18:06:00Z</dcterms:modified>
</cp:coreProperties>
</file>